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ED4" w:rsidRDefault="008D7ED4" w:rsidP="00EA1677">
      <w:pPr>
        <w:jc w:val="center"/>
        <w:rPr>
          <w:sz w:val="4"/>
        </w:rPr>
      </w:pPr>
    </w:p>
    <w:p w:rsidR="008D7ED4" w:rsidRPr="00BD727B" w:rsidRDefault="008D7ED4" w:rsidP="008D7ED4">
      <w:pPr>
        <w:jc w:val="center"/>
        <w:rPr>
          <w:szCs w:val="24"/>
        </w:rPr>
      </w:pPr>
      <w:r w:rsidRPr="00BD727B">
        <w:rPr>
          <w:szCs w:val="24"/>
        </w:rPr>
        <w:t>2801 Kensington Avenue, Richmond, Virginia 23221</w:t>
      </w:r>
      <w:r w:rsidR="0056577F" w:rsidRPr="00BD727B">
        <w:rPr>
          <w:szCs w:val="24"/>
        </w:rPr>
        <w:t xml:space="preserve">; </w:t>
      </w:r>
      <w:r w:rsidRPr="00BD727B">
        <w:rPr>
          <w:szCs w:val="24"/>
        </w:rPr>
        <w:t>Telephone: (804) 367-2323</w:t>
      </w:r>
      <w:r w:rsidR="0056577F" w:rsidRPr="00BD727B">
        <w:rPr>
          <w:szCs w:val="24"/>
        </w:rPr>
        <w:t xml:space="preserve">; </w:t>
      </w:r>
      <w:r w:rsidRPr="00BD727B">
        <w:rPr>
          <w:szCs w:val="24"/>
        </w:rPr>
        <w:t>Fax: (804) 367-2391</w:t>
      </w:r>
    </w:p>
    <w:p w:rsidR="008D7ED4" w:rsidRPr="00BD727B" w:rsidRDefault="008D7ED4" w:rsidP="008D7ED4">
      <w:pPr>
        <w:jc w:val="center"/>
        <w:rPr>
          <w:sz w:val="12"/>
          <w:szCs w:val="12"/>
        </w:rPr>
      </w:pPr>
    </w:p>
    <w:p w:rsidR="008D7ED4" w:rsidRPr="00BD727B" w:rsidRDefault="008D7ED4" w:rsidP="008D7ED4">
      <w:pPr>
        <w:jc w:val="center"/>
        <w:rPr>
          <w:b/>
          <w:smallCaps/>
          <w:szCs w:val="24"/>
        </w:rPr>
      </w:pPr>
      <w:r w:rsidRPr="00BD727B">
        <w:rPr>
          <w:b/>
          <w:szCs w:val="24"/>
        </w:rPr>
        <w:t>PRELIMINARY INFORMATION FORM (PIF)</w:t>
      </w:r>
      <w:r w:rsidR="0056577F" w:rsidRPr="00BD727B">
        <w:rPr>
          <w:b/>
          <w:szCs w:val="24"/>
        </w:rPr>
        <w:t xml:space="preserve"> for </w:t>
      </w:r>
      <w:r w:rsidRPr="00BD727B">
        <w:rPr>
          <w:b/>
          <w:smallCaps/>
          <w:szCs w:val="24"/>
        </w:rPr>
        <w:t>I</w:t>
      </w:r>
      <w:r w:rsidR="0056577F" w:rsidRPr="00BD727B">
        <w:rPr>
          <w:b/>
          <w:smallCaps/>
          <w:szCs w:val="24"/>
        </w:rPr>
        <w:t>NDIVIDUAL PROPERTIES</w:t>
      </w:r>
    </w:p>
    <w:p w:rsidR="008D7ED4" w:rsidRPr="006A75B5" w:rsidRDefault="008D7ED4" w:rsidP="008D7ED4">
      <w:pPr>
        <w:jc w:val="both"/>
        <w:rPr>
          <w:sz w:val="16"/>
          <w:szCs w:val="16"/>
        </w:rPr>
      </w:pPr>
    </w:p>
    <w:p w:rsidR="008D7ED4" w:rsidRPr="006A75B5" w:rsidRDefault="008D7ED4" w:rsidP="008D7ED4">
      <w:pPr>
        <w:rPr>
          <w:sz w:val="22"/>
          <w:szCs w:val="22"/>
        </w:rPr>
      </w:pPr>
      <w:r w:rsidRPr="006A75B5">
        <w:rPr>
          <w:sz w:val="22"/>
          <w:szCs w:val="22"/>
        </w:rPr>
        <w:t xml:space="preserve">The Preliminary Information Form (PIF) constitutes an application for preliminary consideration of a property for eligibility for the Virginia Landmarks Register and the National Register of Historic Places. The PIF is </w:t>
      </w:r>
      <w:r w:rsidRPr="006A75B5">
        <w:rPr>
          <w:b/>
          <w:sz w:val="22"/>
          <w:szCs w:val="22"/>
        </w:rPr>
        <w:t xml:space="preserve">not </w:t>
      </w:r>
      <w:r w:rsidRPr="006A75B5">
        <w:rPr>
          <w:sz w:val="22"/>
          <w:szCs w:val="22"/>
        </w:rPr>
        <w:t xml:space="preserve">the same as a nomination to the Registers, but is a means for evaluating </w:t>
      </w:r>
      <w:r w:rsidR="00A43A7E" w:rsidRPr="006A75B5">
        <w:rPr>
          <w:sz w:val="22"/>
          <w:szCs w:val="22"/>
        </w:rPr>
        <w:t>the</w:t>
      </w:r>
      <w:r w:rsidRPr="006A75B5">
        <w:rPr>
          <w:sz w:val="22"/>
          <w:szCs w:val="22"/>
        </w:rPr>
        <w:t xml:space="preserve"> </w:t>
      </w:r>
      <w:r w:rsidRPr="006A75B5">
        <w:rPr>
          <w:b/>
          <w:sz w:val="22"/>
          <w:szCs w:val="22"/>
        </w:rPr>
        <w:t>eligib</w:t>
      </w:r>
      <w:r w:rsidR="00A43A7E" w:rsidRPr="006A75B5">
        <w:rPr>
          <w:b/>
          <w:sz w:val="22"/>
          <w:szCs w:val="22"/>
        </w:rPr>
        <w:t xml:space="preserve">ility </w:t>
      </w:r>
      <w:r w:rsidR="00A43A7E" w:rsidRPr="006A75B5">
        <w:rPr>
          <w:sz w:val="22"/>
          <w:szCs w:val="22"/>
        </w:rPr>
        <w:t>of a property f</w:t>
      </w:r>
      <w:r w:rsidRPr="006A75B5">
        <w:rPr>
          <w:sz w:val="22"/>
          <w:szCs w:val="22"/>
        </w:rPr>
        <w:t>or listing. The PIF is evaluated by Department of Historic Resources (DHR) staff and the State Review Board</w:t>
      </w:r>
      <w:r w:rsidR="006F24F9" w:rsidRPr="006A75B5">
        <w:rPr>
          <w:sz w:val="22"/>
          <w:szCs w:val="22"/>
        </w:rPr>
        <w:t xml:space="preserve"> (SRB) </w:t>
      </w:r>
      <w:r w:rsidR="006F24F9" w:rsidRPr="006A75B5">
        <w:rPr>
          <w:sz w:val="22"/>
          <w:szCs w:val="22"/>
          <w:u w:val="single"/>
        </w:rPr>
        <w:t>based on information available at the time of preparation</w:t>
      </w:r>
      <w:r w:rsidR="006F24F9" w:rsidRPr="006A75B5">
        <w:rPr>
          <w:sz w:val="22"/>
          <w:szCs w:val="22"/>
        </w:rPr>
        <w:t xml:space="preserve">. Recommendations are subject to change if additional information becomes available. DHR and SRB </w:t>
      </w:r>
      <w:r w:rsidRPr="006A75B5">
        <w:rPr>
          <w:sz w:val="22"/>
          <w:szCs w:val="22"/>
        </w:rPr>
        <w:t xml:space="preserve">recommendations regarding the property’s eligibility will be provided to the property owner in writing. </w:t>
      </w:r>
    </w:p>
    <w:p w:rsidR="008D7ED4" w:rsidRPr="006A75B5" w:rsidRDefault="008D7ED4">
      <w:pPr>
        <w:rPr>
          <w:sz w:val="16"/>
          <w:szCs w:val="16"/>
        </w:rPr>
      </w:pPr>
    </w:p>
    <w:p w:rsidR="008D7ED4" w:rsidRPr="006A75B5" w:rsidRDefault="008D7ED4">
      <w:pPr>
        <w:rPr>
          <w:b/>
          <w:sz w:val="22"/>
          <w:szCs w:val="22"/>
        </w:rPr>
      </w:pPr>
      <w:r w:rsidRPr="006A75B5">
        <w:rPr>
          <w:b/>
          <w:sz w:val="22"/>
          <w:szCs w:val="22"/>
          <w:u w:val="single"/>
        </w:rPr>
        <w:t>Before Preparing a PIF</w:t>
      </w:r>
    </w:p>
    <w:p w:rsidR="008D7ED4" w:rsidRPr="006A75B5" w:rsidRDefault="008D7ED4" w:rsidP="008D7ED4">
      <w:pPr>
        <w:rPr>
          <w:sz w:val="22"/>
          <w:szCs w:val="22"/>
        </w:rPr>
      </w:pPr>
      <w:r w:rsidRPr="006A75B5">
        <w:rPr>
          <w:sz w:val="22"/>
          <w:szCs w:val="22"/>
        </w:rPr>
        <w:t xml:space="preserve">Contact </w:t>
      </w:r>
      <w:r w:rsidRPr="00D92197">
        <w:rPr>
          <w:b/>
          <w:sz w:val="22"/>
          <w:szCs w:val="22"/>
          <w:u w:val="single"/>
        </w:rPr>
        <w:t>DHR’s Archivist</w:t>
      </w:r>
      <w:r w:rsidRPr="006A75B5">
        <w:rPr>
          <w:sz w:val="22"/>
          <w:szCs w:val="22"/>
        </w:rPr>
        <w:t xml:space="preserve"> for assistance in obtaining any information DHR may have on file about your property, such as a previous architectural survey record or eligibility evaluation. You are welcome to use this information in preparing your PIF. Contact </w:t>
      </w:r>
      <w:r w:rsidRPr="006A75B5">
        <w:rPr>
          <w:b/>
          <w:sz w:val="22"/>
          <w:szCs w:val="22"/>
          <w:u w:val="single"/>
        </w:rPr>
        <w:t>DHR’s Archivist</w:t>
      </w:r>
      <w:r w:rsidRPr="006A75B5">
        <w:rPr>
          <w:sz w:val="22"/>
          <w:szCs w:val="22"/>
        </w:rPr>
        <w:t xml:space="preserve"> by phone at (804) 482-6102, or by email at </w:t>
      </w:r>
      <w:hyperlink r:id="rId8" w:history="1">
        <w:r w:rsidRPr="006A75B5">
          <w:rPr>
            <w:rStyle w:val="Hyperlink"/>
            <w:sz w:val="22"/>
            <w:szCs w:val="22"/>
          </w:rPr>
          <w:t>Quatro.Hubbard@dhr.virginia.gov</w:t>
        </w:r>
      </w:hyperlink>
      <w:r w:rsidRPr="006A75B5">
        <w:rPr>
          <w:sz w:val="22"/>
          <w:szCs w:val="22"/>
        </w:rPr>
        <w:t xml:space="preserve">. </w:t>
      </w:r>
    </w:p>
    <w:p w:rsidR="008D7ED4" w:rsidRPr="006A75B5" w:rsidRDefault="008D7ED4" w:rsidP="008D7ED4">
      <w:pPr>
        <w:rPr>
          <w:sz w:val="16"/>
          <w:szCs w:val="16"/>
        </w:rPr>
      </w:pPr>
    </w:p>
    <w:p w:rsidR="008D7ED4" w:rsidRPr="006A75B5" w:rsidRDefault="008D7ED4">
      <w:pPr>
        <w:rPr>
          <w:sz w:val="22"/>
          <w:szCs w:val="22"/>
        </w:rPr>
      </w:pPr>
      <w:r w:rsidRPr="006A75B5">
        <w:rPr>
          <w:sz w:val="22"/>
          <w:szCs w:val="22"/>
        </w:rPr>
        <w:t xml:space="preserve">Staff at one of DHR’s three Regional offices </w:t>
      </w:r>
      <w:r w:rsidR="00D92197">
        <w:rPr>
          <w:sz w:val="22"/>
          <w:szCs w:val="22"/>
        </w:rPr>
        <w:t xml:space="preserve">also </w:t>
      </w:r>
      <w:r w:rsidRPr="006A75B5">
        <w:rPr>
          <w:sz w:val="22"/>
          <w:szCs w:val="22"/>
        </w:rPr>
        <w:t>are available to answer questions you may have as you begin preparing your PIF. Locations and contact information for each office is at</w:t>
      </w:r>
      <w:r w:rsidR="00E030F8">
        <w:rPr>
          <w:sz w:val="22"/>
          <w:szCs w:val="22"/>
        </w:rPr>
        <w:t xml:space="preserve"> </w:t>
      </w:r>
      <w:hyperlink r:id="rId9" w:history="1">
        <w:r w:rsidR="00E030F8" w:rsidRPr="00195588">
          <w:rPr>
            <w:rStyle w:val="Hyperlink"/>
            <w:sz w:val="22"/>
            <w:szCs w:val="22"/>
          </w:rPr>
          <w:t>https://www.dhr.virginia.gov/about-dhr/regional-preservation-offices/</w:t>
        </w:r>
      </w:hyperlink>
      <w:r w:rsidRPr="006A75B5">
        <w:rPr>
          <w:sz w:val="22"/>
          <w:szCs w:val="22"/>
        </w:rPr>
        <w:t xml:space="preserve">. </w:t>
      </w:r>
      <w:r w:rsidR="00436316" w:rsidRPr="006A75B5">
        <w:rPr>
          <w:sz w:val="22"/>
          <w:szCs w:val="22"/>
        </w:rPr>
        <w:t>(</w:t>
      </w:r>
      <w:r w:rsidRPr="006A75B5">
        <w:rPr>
          <w:sz w:val="22"/>
          <w:szCs w:val="22"/>
        </w:rPr>
        <w:t>You also are welcome to ask DHR’s Archivist for th</w:t>
      </w:r>
      <w:r w:rsidR="00436316" w:rsidRPr="006A75B5">
        <w:rPr>
          <w:sz w:val="22"/>
          <w:szCs w:val="22"/>
        </w:rPr>
        <w:t xml:space="preserve">e contact </w:t>
      </w:r>
      <w:r w:rsidRPr="006A75B5">
        <w:rPr>
          <w:sz w:val="22"/>
          <w:szCs w:val="22"/>
        </w:rPr>
        <w:t>information.</w:t>
      </w:r>
      <w:r w:rsidR="00436316" w:rsidRPr="006A75B5">
        <w:rPr>
          <w:sz w:val="22"/>
          <w:szCs w:val="22"/>
        </w:rPr>
        <w:t>)</w:t>
      </w:r>
      <w:r w:rsidRPr="006A75B5">
        <w:rPr>
          <w:sz w:val="22"/>
          <w:szCs w:val="22"/>
        </w:rPr>
        <w:t xml:space="preserve"> </w:t>
      </w:r>
    </w:p>
    <w:p w:rsidR="008D7ED4" w:rsidRPr="006A75B5" w:rsidRDefault="008D7ED4">
      <w:pPr>
        <w:rPr>
          <w:sz w:val="16"/>
          <w:szCs w:val="16"/>
        </w:rPr>
      </w:pPr>
    </w:p>
    <w:p w:rsidR="008D7ED4" w:rsidRPr="006A75B5" w:rsidRDefault="008D7ED4">
      <w:pPr>
        <w:rPr>
          <w:b/>
          <w:sz w:val="22"/>
          <w:szCs w:val="22"/>
        </w:rPr>
      </w:pPr>
      <w:r w:rsidRPr="006A75B5">
        <w:rPr>
          <w:b/>
          <w:sz w:val="22"/>
          <w:szCs w:val="22"/>
          <w:u w:val="single"/>
        </w:rPr>
        <w:t>Preparing a PIF</w:t>
      </w:r>
    </w:p>
    <w:p w:rsidR="008D7ED4" w:rsidRPr="006A75B5" w:rsidRDefault="008D7ED4">
      <w:pPr>
        <w:rPr>
          <w:sz w:val="22"/>
          <w:szCs w:val="22"/>
        </w:rPr>
      </w:pPr>
      <w:r w:rsidRPr="006A75B5">
        <w:rPr>
          <w:sz w:val="22"/>
          <w:szCs w:val="22"/>
        </w:rPr>
        <w:t>A PIF consists of three equally important parts:</w:t>
      </w:r>
    </w:p>
    <w:p w:rsidR="001F1AF0" w:rsidRPr="006A75B5" w:rsidRDefault="00436316" w:rsidP="001F1AF0">
      <w:pPr>
        <w:pStyle w:val="ListParagraph"/>
        <w:numPr>
          <w:ilvl w:val="0"/>
          <w:numId w:val="1"/>
        </w:numPr>
        <w:rPr>
          <w:sz w:val="22"/>
          <w:szCs w:val="22"/>
        </w:rPr>
      </w:pPr>
      <w:r w:rsidRPr="006A75B5">
        <w:rPr>
          <w:b/>
          <w:sz w:val="22"/>
          <w:szCs w:val="22"/>
        </w:rPr>
        <w:t xml:space="preserve">Form: </w:t>
      </w:r>
      <w:r w:rsidR="008D7ED4" w:rsidRPr="006A75B5">
        <w:rPr>
          <w:sz w:val="22"/>
          <w:szCs w:val="22"/>
        </w:rPr>
        <w:t xml:space="preserve">Complete the attached form to the best of your ability, using your own research about the property to be evaluated as well as any information that DHR has provided. </w:t>
      </w:r>
      <w:r w:rsidRPr="006A75B5">
        <w:rPr>
          <w:sz w:val="22"/>
          <w:szCs w:val="22"/>
        </w:rPr>
        <w:t xml:space="preserve">Remember that DHR’s Regional staff also are available to assist you. </w:t>
      </w:r>
      <w:r w:rsidR="008D7ED4" w:rsidRPr="006A75B5">
        <w:rPr>
          <w:sz w:val="22"/>
          <w:szCs w:val="22"/>
        </w:rPr>
        <w:t xml:space="preserve">The form may be completed using </w:t>
      </w:r>
      <w:r w:rsidR="00A43A7E" w:rsidRPr="006A75B5">
        <w:rPr>
          <w:sz w:val="22"/>
          <w:szCs w:val="22"/>
        </w:rPr>
        <w:t xml:space="preserve">Microsoft </w:t>
      </w:r>
      <w:r w:rsidR="008D7ED4" w:rsidRPr="006A75B5">
        <w:rPr>
          <w:sz w:val="22"/>
          <w:szCs w:val="22"/>
        </w:rPr>
        <w:t xml:space="preserve">Word software, typed, or hand-written. </w:t>
      </w:r>
      <w:r w:rsidR="001F1AF0" w:rsidRPr="006A75B5">
        <w:rPr>
          <w:sz w:val="22"/>
          <w:szCs w:val="22"/>
        </w:rPr>
        <w:t xml:space="preserve">If using MS Word, </w:t>
      </w:r>
      <w:r w:rsidR="006A75B5">
        <w:rPr>
          <w:sz w:val="22"/>
          <w:szCs w:val="22"/>
        </w:rPr>
        <w:t xml:space="preserve">send </w:t>
      </w:r>
      <w:r w:rsidR="001F1AF0" w:rsidRPr="006A75B5">
        <w:rPr>
          <w:sz w:val="22"/>
          <w:szCs w:val="22"/>
        </w:rPr>
        <w:t>the electronic file via CD, email, ftp, o</w:t>
      </w:r>
      <w:r w:rsidR="006A75B5">
        <w:rPr>
          <w:sz w:val="22"/>
          <w:szCs w:val="22"/>
        </w:rPr>
        <w:t xml:space="preserve">r other file sharing means to </w:t>
      </w:r>
      <w:r w:rsidR="006A75B5" w:rsidRPr="006A75B5">
        <w:rPr>
          <w:b/>
          <w:sz w:val="22"/>
          <w:szCs w:val="22"/>
          <w:u w:val="single"/>
        </w:rPr>
        <w:t>DHR’s Archivist</w:t>
      </w:r>
      <w:r w:rsidR="006A75B5">
        <w:rPr>
          <w:sz w:val="22"/>
          <w:szCs w:val="22"/>
        </w:rPr>
        <w:t>.</w:t>
      </w:r>
    </w:p>
    <w:p w:rsidR="001F1AF0" w:rsidRPr="006A75B5" w:rsidRDefault="001F1AF0" w:rsidP="001F1AF0">
      <w:pPr>
        <w:pStyle w:val="ListParagraph"/>
        <w:ind w:left="0"/>
        <w:jc w:val="center"/>
        <w:rPr>
          <w:b/>
          <w:sz w:val="22"/>
          <w:szCs w:val="22"/>
        </w:rPr>
      </w:pPr>
      <w:r w:rsidRPr="006A75B5">
        <w:rPr>
          <w:b/>
          <w:sz w:val="22"/>
          <w:szCs w:val="22"/>
        </w:rPr>
        <w:t>Your PIF will not be evaluated if it is missing the property owner’s signature and/or</w:t>
      </w:r>
    </w:p>
    <w:p w:rsidR="001F1AF0" w:rsidRPr="006A75B5" w:rsidRDefault="001F1AF0" w:rsidP="001F1AF0">
      <w:pPr>
        <w:pStyle w:val="ListParagraph"/>
        <w:ind w:left="0"/>
        <w:jc w:val="center"/>
        <w:rPr>
          <w:sz w:val="22"/>
          <w:szCs w:val="22"/>
        </w:rPr>
      </w:pPr>
      <w:r w:rsidRPr="006A75B5">
        <w:rPr>
          <w:b/>
          <w:sz w:val="22"/>
          <w:szCs w:val="22"/>
        </w:rPr>
        <w:t>contact information for the person submitting the form (if different from the property owner)</w:t>
      </w:r>
    </w:p>
    <w:p w:rsidR="00436316" w:rsidRPr="006A75B5" w:rsidRDefault="00436316" w:rsidP="001F1AF0">
      <w:pPr>
        <w:pStyle w:val="ListParagraph"/>
        <w:numPr>
          <w:ilvl w:val="0"/>
          <w:numId w:val="1"/>
        </w:numPr>
        <w:rPr>
          <w:sz w:val="22"/>
          <w:szCs w:val="22"/>
        </w:rPr>
      </w:pPr>
      <w:r w:rsidRPr="006A75B5">
        <w:rPr>
          <w:b/>
          <w:sz w:val="22"/>
          <w:szCs w:val="22"/>
        </w:rPr>
        <w:t xml:space="preserve">Photos: </w:t>
      </w:r>
      <w:r w:rsidRPr="006A75B5">
        <w:rPr>
          <w:sz w:val="22"/>
          <w:szCs w:val="22"/>
        </w:rPr>
        <w:t xml:space="preserve">Provide color </w:t>
      </w:r>
      <w:r w:rsidR="006A75B5">
        <w:rPr>
          <w:sz w:val="22"/>
          <w:szCs w:val="22"/>
        </w:rPr>
        <w:t xml:space="preserve">digital images (JPGs are preferred) </w:t>
      </w:r>
      <w:r w:rsidRPr="006A75B5">
        <w:rPr>
          <w:sz w:val="22"/>
          <w:szCs w:val="22"/>
        </w:rPr>
        <w:t>of your property’s exterior and major interior spaces</w:t>
      </w:r>
      <w:r w:rsidR="0018048A" w:rsidRPr="006A75B5">
        <w:rPr>
          <w:sz w:val="22"/>
          <w:szCs w:val="22"/>
        </w:rPr>
        <w:t>, with emphasis on architectural features instead of furnishings</w:t>
      </w:r>
      <w:r w:rsidRPr="006A75B5">
        <w:rPr>
          <w:sz w:val="22"/>
          <w:szCs w:val="22"/>
        </w:rPr>
        <w:t xml:space="preserve">. </w:t>
      </w:r>
      <w:r w:rsidR="006A75B5">
        <w:rPr>
          <w:sz w:val="22"/>
          <w:szCs w:val="22"/>
        </w:rPr>
        <w:t>Digital p</w:t>
      </w:r>
      <w:r w:rsidRPr="006A75B5">
        <w:rPr>
          <w:sz w:val="22"/>
          <w:szCs w:val="22"/>
        </w:rPr>
        <w:t xml:space="preserve">hotos typically include </w:t>
      </w:r>
      <w:r w:rsidR="0018048A" w:rsidRPr="006A75B5">
        <w:rPr>
          <w:sz w:val="22"/>
          <w:szCs w:val="22"/>
        </w:rPr>
        <w:t xml:space="preserve">views of </w:t>
      </w:r>
      <w:r w:rsidRPr="006A75B5">
        <w:rPr>
          <w:sz w:val="22"/>
          <w:szCs w:val="22"/>
        </w:rPr>
        <w:t>the main building</w:t>
      </w:r>
      <w:r w:rsidR="0018048A" w:rsidRPr="006A75B5">
        <w:rPr>
          <w:sz w:val="22"/>
          <w:szCs w:val="22"/>
        </w:rPr>
        <w:t xml:space="preserve"> from all sides, as well as important ornamental and/or functional details;</w:t>
      </w:r>
      <w:r w:rsidRPr="006A75B5">
        <w:rPr>
          <w:sz w:val="22"/>
          <w:szCs w:val="22"/>
        </w:rPr>
        <w:t xml:space="preserve"> any outbuildings or secondary resources</w:t>
      </w:r>
      <w:r w:rsidR="0018048A" w:rsidRPr="006A75B5">
        <w:rPr>
          <w:sz w:val="22"/>
          <w:szCs w:val="22"/>
        </w:rPr>
        <w:t xml:space="preserve">; </w:t>
      </w:r>
      <w:r w:rsidRPr="006A75B5">
        <w:rPr>
          <w:sz w:val="22"/>
          <w:szCs w:val="22"/>
        </w:rPr>
        <w:t xml:space="preserve">and the property’s general setting. </w:t>
      </w:r>
      <w:r w:rsidR="006A75B5">
        <w:rPr>
          <w:sz w:val="22"/>
          <w:szCs w:val="22"/>
        </w:rPr>
        <w:t>Also provide one set of</w:t>
      </w:r>
      <w:r w:rsidRPr="006A75B5">
        <w:rPr>
          <w:sz w:val="22"/>
          <w:szCs w:val="22"/>
        </w:rPr>
        <w:t xml:space="preserve"> photo prints on</w:t>
      </w:r>
      <w:r w:rsidR="00E13E28" w:rsidRPr="006A75B5">
        <w:rPr>
          <w:sz w:val="22"/>
          <w:szCs w:val="22"/>
        </w:rPr>
        <w:t xml:space="preserve"> 4” x 6” glossy photo paper</w:t>
      </w:r>
      <w:r w:rsidR="006A75B5">
        <w:rPr>
          <w:sz w:val="22"/>
          <w:szCs w:val="22"/>
        </w:rPr>
        <w:t xml:space="preserve">. Digital images can be submitted </w:t>
      </w:r>
      <w:r w:rsidRPr="006A75B5">
        <w:rPr>
          <w:sz w:val="22"/>
          <w:szCs w:val="22"/>
        </w:rPr>
        <w:t>on CD</w:t>
      </w:r>
      <w:r w:rsidR="006A75B5">
        <w:rPr>
          <w:sz w:val="22"/>
          <w:szCs w:val="22"/>
        </w:rPr>
        <w:t xml:space="preserve">, USB drive, or other file sharing means. Contact </w:t>
      </w:r>
      <w:r w:rsidR="006A75B5" w:rsidRPr="006A75B5">
        <w:rPr>
          <w:b/>
          <w:sz w:val="22"/>
          <w:szCs w:val="22"/>
          <w:u w:val="single"/>
        </w:rPr>
        <w:t>DHR’s Archivist</w:t>
      </w:r>
      <w:r w:rsidR="006A75B5">
        <w:rPr>
          <w:sz w:val="22"/>
          <w:szCs w:val="22"/>
        </w:rPr>
        <w:t xml:space="preserve"> if you need assistance working with digital images. </w:t>
      </w:r>
      <w:r w:rsidR="00B40428" w:rsidRPr="006A75B5">
        <w:rPr>
          <w:sz w:val="22"/>
          <w:szCs w:val="22"/>
        </w:rPr>
        <w:t xml:space="preserve">For further guidance on </w:t>
      </w:r>
      <w:r w:rsidR="006A75B5">
        <w:rPr>
          <w:sz w:val="22"/>
          <w:szCs w:val="22"/>
        </w:rPr>
        <w:t xml:space="preserve">how to take </w:t>
      </w:r>
      <w:r w:rsidR="00B40428" w:rsidRPr="006A75B5">
        <w:rPr>
          <w:sz w:val="22"/>
          <w:szCs w:val="22"/>
        </w:rPr>
        <w:t xml:space="preserve">photos, please refer to DHR’s </w:t>
      </w:r>
      <w:hyperlink r:id="rId10" w:history="1">
        <w:r w:rsidR="00B40428" w:rsidRPr="006A75B5">
          <w:rPr>
            <w:rStyle w:val="Hyperlink"/>
            <w:sz w:val="22"/>
            <w:szCs w:val="22"/>
          </w:rPr>
          <w:t>Architectural Survey Guidelines.</w:t>
        </w:r>
      </w:hyperlink>
      <w:r w:rsidR="00B40428" w:rsidRPr="006A75B5">
        <w:rPr>
          <w:sz w:val="22"/>
          <w:szCs w:val="22"/>
        </w:rPr>
        <w:t xml:space="preserve"> </w:t>
      </w:r>
    </w:p>
    <w:p w:rsidR="0092361C" w:rsidRPr="006A75B5" w:rsidRDefault="00436316" w:rsidP="008D7ED4">
      <w:pPr>
        <w:pStyle w:val="ListParagraph"/>
        <w:numPr>
          <w:ilvl w:val="0"/>
          <w:numId w:val="1"/>
        </w:numPr>
        <w:rPr>
          <w:sz w:val="22"/>
          <w:szCs w:val="22"/>
        </w:rPr>
      </w:pPr>
      <w:r w:rsidRPr="006A75B5">
        <w:rPr>
          <w:b/>
          <w:sz w:val="22"/>
          <w:szCs w:val="22"/>
        </w:rPr>
        <w:t>Maps:</w:t>
      </w:r>
      <w:r w:rsidRPr="006A75B5">
        <w:rPr>
          <w:sz w:val="22"/>
          <w:szCs w:val="22"/>
        </w:rPr>
        <w:t xml:space="preserve"> </w:t>
      </w:r>
      <w:r w:rsidR="0092361C" w:rsidRPr="006A75B5">
        <w:rPr>
          <w:sz w:val="22"/>
          <w:szCs w:val="22"/>
        </w:rPr>
        <w:t>A minimum of two maps must accompany your PIF</w:t>
      </w:r>
      <w:r w:rsidR="006A75B5">
        <w:rPr>
          <w:sz w:val="22"/>
          <w:szCs w:val="22"/>
        </w:rPr>
        <w:t>.</w:t>
      </w:r>
    </w:p>
    <w:p w:rsidR="00E13E28" w:rsidRPr="006A75B5" w:rsidRDefault="0092361C" w:rsidP="0092361C">
      <w:pPr>
        <w:pStyle w:val="ListParagraph"/>
        <w:numPr>
          <w:ilvl w:val="1"/>
          <w:numId w:val="1"/>
        </w:numPr>
        <w:rPr>
          <w:sz w:val="22"/>
          <w:szCs w:val="22"/>
        </w:rPr>
      </w:pPr>
      <w:r w:rsidRPr="006A75B5">
        <w:rPr>
          <w:b/>
          <w:sz w:val="22"/>
          <w:szCs w:val="22"/>
        </w:rPr>
        <w:t>Location map:</w:t>
      </w:r>
      <w:r w:rsidRPr="006A75B5">
        <w:rPr>
          <w:sz w:val="22"/>
          <w:szCs w:val="22"/>
        </w:rPr>
        <w:t xml:space="preserve"> </w:t>
      </w:r>
      <w:r w:rsidR="00EA1677" w:rsidRPr="006A75B5">
        <w:rPr>
          <w:sz w:val="22"/>
          <w:szCs w:val="22"/>
        </w:rPr>
        <w:t xml:space="preserve">This map </w:t>
      </w:r>
      <w:r w:rsidR="00436316" w:rsidRPr="006A75B5">
        <w:rPr>
          <w:sz w:val="22"/>
          <w:szCs w:val="22"/>
        </w:rPr>
        <w:t>shows the exact location of your property</w:t>
      </w:r>
      <w:r w:rsidRPr="006A75B5">
        <w:rPr>
          <w:sz w:val="22"/>
          <w:szCs w:val="22"/>
        </w:rPr>
        <w:t>. The map can be created using Google Maps, Google Earth, Bing, or other mapping website</w:t>
      </w:r>
      <w:r w:rsidR="00EA1677" w:rsidRPr="006A75B5">
        <w:rPr>
          <w:sz w:val="22"/>
          <w:szCs w:val="22"/>
        </w:rPr>
        <w:t>s</w:t>
      </w:r>
      <w:r w:rsidRPr="006A75B5">
        <w:rPr>
          <w:sz w:val="22"/>
          <w:szCs w:val="22"/>
        </w:rPr>
        <w:t>. A copy of a road map also may be used as long as the property’s exact location and physical address are shown on the map</w:t>
      </w:r>
      <w:r w:rsidR="00E13E28" w:rsidRPr="006A75B5">
        <w:rPr>
          <w:sz w:val="22"/>
          <w:szCs w:val="22"/>
        </w:rPr>
        <w:t>.</w:t>
      </w:r>
      <w:r w:rsidR="006A75B5">
        <w:rPr>
          <w:sz w:val="22"/>
          <w:szCs w:val="22"/>
        </w:rPr>
        <w:t xml:space="preserve"> If you need assistance,</w:t>
      </w:r>
      <w:r w:rsidR="00E13E28" w:rsidRPr="006A75B5">
        <w:rPr>
          <w:sz w:val="22"/>
          <w:szCs w:val="22"/>
        </w:rPr>
        <w:t xml:space="preserve"> </w:t>
      </w:r>
      <w:r w:rsidR="00E13E28" w:rsidRPr="006A75B5">
        <w:rPr>
          <w:b/>
          <w:sz w:val="22"/>
          <w:szCs w:val="22"/>
          <w:u w:val="single"/>
        </w:rPr>
        <w:t>DHR’s Archivist</w:t>
      </w:r>
      <w:r w:rsidR="00E13E28" w:rsidRPr="006A75B5">
        <w:rPr>
          <w:sz w:val="22"/>
          <w:szCs w:val="22"/>
        </w:rPr>
        <w:t xml:space="preserve"> can </w:t>
      </w:r>
      <w:r w:rsidR="006A75B5">
        <w:rPr>
          <w:sz w:val="22"/>
          <w:szCs w:val="22"/>
        </w:rPr>
        <w:t xml:space="preserve">provide you </w:t>
      </w:r>
      <w:r w:rsidR="00E13E28" w:rsidRPr="006A75B5">
        <w:rPr>
          <w:sz w:val="22"/>
          <w:szCs w:val="22"/>
        </w:rPr>
        <w:t xml:space="preserve">an </w:t>
      </w:r>
      <w:r w:rsidR="006A75B5">
        <w:rPr>
          <w:sz w:val="22"/>
          <w:szCs w:val="22"/>
        </w:rPr>
        <w:t xml:space="preserve">example of an </w:t>
      </w:r>
      <w:r w:rsidR="00E13E28" w:rsidRPr="006A75B5">
        <w:rPr>
          <w:sz w:val="22"/>
          <w:szCs w:val="22"/>
        </w:rPr>
        <w:t xml:space="preserve">acceptable location map </w:t>
      </w:r>
      <w:r w:rsidR="006A75B5">
        <w:rPr>
          <w:sz w:val="22"/>
          <w:szCs w:val="22"/>
        </w:rPr>
        <w:t>that shows</w:t>
      </w:r>
      <w:r w:rsidR="00E13E28" w:rsidRPr="006A75B5">
        <w:rPr>
          <w:sz w:val="22"/>
          <w:szCs w:val="22"/>
        </w:rPr>
        <w:t xml:space="preserve"> boundaries. </w:t>
      </w:r>
    </w:p>
    <w:p w:rsidR="008D7ED4" w:rsidRPr="006A75B5" w:rsidRDefault="0092361C" w:rsidP="0092361C">
      <w:pPr>
        <w:pStyle w:val="ListParagraph"/>
        <w:numPr>
          <w:ilvl w:val="1"/>
          <w:numId w:val="1"/>
        </w:numPr>
        <w:rPr>
          <w:sz w:val="22"/>
          <w:szCs w:val="22"/>
        </w:rPr>
      </w:pPr>
      <w:r w:rsidRPr="006A75B5">
        <w:rPr>
          <w:b/>
          <w:sz w:val="22"/>
          <w:szCs w:val="22"/>
        </w:rPr>
        <w:t>Sketch map:</w:t>
      </w:r>
      <w:r w:rsidRPr="006A75B5">
        <w:rPr>
          <w:sz w:val="22"/>
          <w:szCs w:val="22"/>
        </w:rPr>
        <w:t xml:space="preserve"> This map shows the locations of all resources on your property, such as the main building; any secondary resources</w:t>
      </w:r>
      <w:r w:rsidR="00A43A7E" w:rsidRPr="006A75B5">
        <w:rPr>
          <w:sz w:val="22"/>
          <w:szCs w:val="22"/>
        </w:rPr>
        <w:t xml:space="preserve"> (often referred to as outbuildings)</w:t>
      </w:r>
      <w:r w:rsidRPr="006A75B5">
        <w:rPr>
          <w:sz w:val="22"/>
          <w:szCs w:val="22"/>
        </w:rPr>
        <w:t>; major landscape features such as a stream, formal gardens, driveways, and parking areas, and the road on which the property fronts. The sketch map can be drawn by hand, or a</w:t>
      </w:r>
      <w:r w:rsidR="00E13E28" w:rsidRPr="006A75B5">
        <w:rPr>
          <w:sz w:val="22"/>
          <w:szCs w:val="22"/>
        </w:rPr>
        <w:t xml:space="preserve">n </w:t>
      </w:r>
      <w:r w:rsidR="00E702FC" w:rsidRPr="006A75B5">
        <w:rPr>
          <w:sz w:val="22"/>
          <w:szCs w:val="22"/>
        </w:rPr>
        <w:t xml:space="preserve">annotated </w:t>
      </w:r>
      <w:r w:rsidR="00E13E28" w:rsidRPr="006A75B5">
        <w:rPr>
          <w:sz w:val="22"/>
          <w:szCs w:val="22"/>
        </w:rPr>
        <w:t>ae</w:t>
      </w:r>
      <w:r w:rsidR="00E702FC" w:rsidRPr="006A75B5">
        <w:rPr>
          <w:sz w:val="22"/>
          <w:szCs w:val="22"/>
        </w:rPr>
        <w:t>rial view,</w:t>
      </w:r>
      <w:r w:rsidRPr="006A75B5">
        <w:rPr>
          <w:sz w:val="22"/>
          <w:szCs w:val="22"/>
        </w:rPr>
        <w:t xml:space="preserve"> tax parcel map or survey map may be used</w:t>
      </w:r>
      <w:r w:rsidR="00E13E28" w:rsidRPr="006A75B5">
        <w:rPr>
          <w:sz w:val="22"/>
          <w:szCs w:val="22"/>
        </w:rPr>
        <w:t>.</w:t>
      </w:r>
    </w:p>
    <w:p w:rsidR="00EA1677" w:rsidRPr="006A75B5" w:rsidRDefault="00EA1677" w:rsidP="00EA1677">
      <w:pPr>
        <w:rPr>
          <w:sz w:val="16"/>
          <w:szCs w:val="16"/>
        </w:rPr>
      </w:pPr>
    </w:p>
    <w:p w:rsidR="0092361C" w:rsidRPr="006A75B5" w:rsidRDefault="0092361C" w:rsidP="0092361C">
      <w:pPr>
        <w:rPr>
          <w:b/>
          <w:sz w:val="22"/>
          <w:szCs w:val="22"/>
        </w:rPr>
      </w:pPr>
      <w:r w:rsidRPr="006A75B5">
        <w:rPr>
          <w:b/>
          <w:sz w:val="22"/>
          <w:szCs w:val="22"/>
          <w:u w:val="single"/>
        </w:rPr>
        <w:t>Submitting a PIF</w:t>
      </w:r>
    </w:p>
    <w:p w:rsidR="0092361C" w:rsidRPr="006A75B5" w:rsidRDefault="0056577F" w:rsidP="0092361C">
      <w:pPr>
        <w:rPr>
          <w:sz w:val="22"/>
          <w:szCs w:val="22"/>
        </w:rPr>
      </w:pPr>
      <w:r w:rsidRPr="006A75B5">
        <w:rPr>
          <w:sz w:val="22"/>
          <w:szCs w:val="22"/>
        </w:rPr>
        <w:t>Once you have completed the PIF, submit it to</w:t>
      </w:r>
      <w:r w:rsidR="00D92197">
        <w:rPr>
          <w:sz w:val="22"/>
          <w:szCs w:val="22"/>
        </w:rPr>
        <w:t xml:space="preserve"> </w:t>
      </w:r>
      <w:r w:rsidR="00D92197" w:rsidRPr="00D92197">
        <w:rPr>
          <w:b/>
          <w:sz w:val="22"/>
          <w:szCs w:val="22"/>
          <w:u w:val="single"/>
        </w:rPr>
        <w:t>DHR’s Archivist</w:t>
      </w:r>
      <w:r w:rsidRPr="006A75B5">
        <w:rPr>
          <w:sz w:val="22"/>
          <w:szCs w:val="22"/>
        </w:rPr>
        <w:t xml:space="preserve"> </w:t>
      </w:r>
      <w:r w:rsidR="00D92197">
        <w:rPr>
          <w:sz w:val="22"/>
          <w:szCs w:val="22"/>
        </w:rPr>
        <w:t xml:space="preserve">at the mailing address at the top of this page or via email at </w:t>
      </w:r>
      <w:hyperlink r:id="rId11" w:history="1">
        <w:r w:rsidR="00D92197" w:rsidRPr="00C7725F">
          <w:rPr>
            <w:rStyle w:val="Hyperlink"/>
            <w:sz w:val="22"/>
            <w:szCs w:val="22"/>
          </w:rPr>
          <w:t>Quatro.Hubbard@dhr.virginia.gov</w:t>
        </w:r>
      </w:hyperlink>
      <w:r w:rsidR="00D92197">
        <w:rPr>
          <w:sz w:val="22"/>
          <w:szCs w:val="22"/>
        </w:rPr>
        <w:t>. The PIF will be forwarded to t</w:t>
      </w:r>
      <w:r w:rsidRPr="006A75B5">
        <w:rPr>
          <w:sz w:val="22"/>
          <w:szCs w:val="22"/>
        </w:rPr>
        <w:t xml:space="preserve">he Regional staff member </w:t>
      </w:r>
      <w:r w:rsidR="00D92197">
        <w:rPr>
          <w:sz w:val="22"/>
          <w:szCs w:val="22"/>
        </w:rPr>
        <w:t xml:space="preserve">who </w:t>
      </w:r>
      <w:r w:rsidRPr="006A75B5">
        <w:rPr>
          <w:sz w:val="22"/>
          <w:szCs w:val="22"/>
        </w:rPr>
        <w:t xml:space="preserve">will </w:t>
      </w:r>
      <w:r w:rsidR="00D92197">
        <w:rPr>
          <w:sz w:val="22"/>
          <w:szCs w:val="22"/>
        </w:rPr>
        <w:t xml:space="preserve">review your PIF and will </w:t>
      </w:r>
      <w:r w:rsidRPr="006A75B5">
        <w:rPr>
          <w:sz w:val="22"/>
          <w:szCs w:val="22"/>
        </w:rPr>
        <w:t xml:space="preserve">answer any questions you may have about </w:t>
      </w:r>
      <w:r w:rsidR="009079C1" w:rsidRPr="006A75B5">
        <w:rPr>
          <w:sz w:val="22"/>
          <w:szCs w:val="22"/>
        </w:rPr>
        <w:t xml:space="preserve">the evaluation process. </w:t>
      </w:r>
      <w:r w:rsidR="001F1AF0" w:rsidRPr="006A75B5">
        <w:rPr>
          <w:sz w:val="22"/>
          <w:szCs w:val="22"/>
        </w:rPr>
        <w:t xml:space="preserve">Do </w:t>
      </w:r>
      <w:r w:rsidR="001F1AF0" w:rsidRPr="006A75B5">
        <w:rPr>
          <w:sz w:val="22"/>
          <w:szCs w:val="22"/>
          <w:u w:val="single"/>
        </w:rPr>
        <w:t xml:space="preserve">not </w:t>
      </w:r>
      <w:r w:rsidR="001F1AF0" w:rsidRPr="006A75B5">
        <w:rPr>
          <w:sz w:val="22"/>
          <w:szCs w:val="22"/>
        </w:rPr>
        <w:t>include materials for other DHR programs, such as easements or tax credits, with your PIF.</w:t>
      </w:r>
    </w:p>
    <w:p w:rsidR="0056577F" w:rsidRPr="00D92197" w:rsidRDefault="0056577F" w:rsidP="0092361C">
      <w:pPr>
        <w:rPr>
          <w:sz w:val="16"/>
          <w:szCs w:val="16"/>
        </w:rPr>
      </w:pPr>
    </w:p>
    <w:p w:rsidR="0092361C" w:rsidRPr="006A75B5" w:rsidRDefault="008D7ED4" w:rsidP="0092361C">
      <w:pPr>
        <w:rPr>
          <w:sz w:val="22"/>
          <w:szCs w:val="22"/>
        </w:rPr>
      </w:pPr>
      <w:r w:rsidRPr="006A75B5">
        <w:rPr>
          <w:b/>
          <w:sz w:val="22"/>
          <w:szCs w:val="22"/>
        </w:rPr>
        <w:t>Note:</w:t>
      </w:r>
      <w:r w:rsidRPr="006A75B5">
        <w:rPr>
          <w:sz w:val="22"/>
          <w:szCs w:val="22"/>
        </w:rPr>
        <w:t xml:space="preserve"> All submitted materials become the property of </w:t>
      </w:r>
      <w:r w:rsidR="009079C1" w:rsidRPr="006A75B5">
        <w:rPr>
          <w:sz w:val="22"/>
          <w:szCs w:val="22"/>
        </w:rPr>
        <w:t>DHR</w:t>
      </w:r>
      <w:r w:rsidRPr="006A75B5">
        <w:rPr>
          <w:sz w:val="22"/>
          <w:szCs w:val="22"/>
        </w:rPr>
        <w:t xml:space="preserve"> and will </w:t>
      </w:r>
      <w:r w:rsidR="009079C1" w:rsidRPr="006A75B5">
        <w:rPr>
          <w:sz w:val="22"/>
          <w:szCs w:val="22"/>
        </w:rPr>
        <w:t xml:space="preserve">be retained in our permanent Archive. </w:t>
      </w:r>
      <w:r w:rsidRPr="006A75B5">
        <w:rPr>
          <w:sz w:val="22"/>
          <w:szCs w:val="22"/>
        </w:rPr>
        <w:t>In addition, the materials will be posted on DHR</w:t>
      </w:r>
      <w:r w:rsidR="009079C1" w:rsidRPr="006A75B5">
        <w:rPr>
          <w:sz w:val="22"/>
          <w:szCs w:val="22"/>
        </w:rPr>
        <w:t>’s</w:t>
      </w:r>
      <w:r w:rsidRPr="006A75B5">
        <w:rPr>
          <w:sz w:val="22"/>
          <w:szCs w:val="22"/>
        </w:rPr>
        <w:t xml:space="preserve"> public website for a period of time during the evaluation process. </w:t>
      </w:r>
    </w:p>
    <w:p w:rsidR="00D92197" w:rsidRPr="006A75B5" w:rsidRDefault="00D92197" w:rsidP="00D92197">
      <w:pPr>
        <w:pStyle w:val="NormalWeb"/>
        <w:tabs>
          <w:tab w:val="left" w:pos="-1440"/>
        </w:tabs>
        <w:spacing w:before="0" w:beforeAutospacing="0" w:after="0" w:afterAutospacing="0"/>
        <w:jc w:val="center"/>
        <w:rPr>
          <w:rFonts w:ascii="Times New Roman" w:eastAsia="Times New Roman" w:hAnsi="Times New Roman" w:cs="Times New Roman"/>
          <w:i/>
          <w:sz w:val="22"/>
          <w:szCs w:val="22"/>
        </w:rPr>
      </w:pPr>
      <w:r w:rsidRPr="006A75B5">
        <w:rPr>
          <w:rFonts w:ascii="Times New Roman" w:eastAsia="Times New Roman" w:hAnsi="Times New Roman" w:cs="Times New Roman"/>
          <w:i/>
          <w:sz w:val="22"/>
          <w:szCs w:val="22"/>
        </w:rPr>
        <w:t xml:space="preserve">Thank you for taking the time to </w:t>
      </w:r>
      <w:r>
        <w:rPr>
          <w:rFonts w:ascii="Times New Roman" w:eastAsia="Times New Roman" w:hAnsi="Times New Roman" w:cs="Times New Roman"/>
          <w:i/>
          <w:sz w:val="22"/>
          <w:szCs w:val="22"/>
        </w:rPr>
        <w:t xml:space="preserve">prepare and </w:t>
      </w:r>
      <w:r w:rsidRPr="006A75B5">
        <w:rPr>
          <w:rFonts w:ascii="Times New Roman" w:eastAsia="Times New Roman" w:hAnsi="Times New Roman" w:cs="Times New Roman"/>
          <w:i/>
          <w:sz w:val="22"/>
          <w:szCs w:val="22"/>
        </w:rPr>
        <w:t xml:space="preserve">submit </w:t>
      </w:r>
      <w:r>
        <w:rPr>
          <w:rFonts w:ascii="Times New Roman" w:eastAsia="Times New Roman" w:hAnsi="Times New Roman" w:cs="Times New Roman"/>
          <w:i/>
          <w:sz w:val="22"/>
          <w:szCs w:val="22"/>
        </w:rPr>
        <w:t xml:space="preserve">a </w:t>
      </w:r>
      <w:r w:rsidRPr="006A75B5">
        <w:rPr>
          <w:rFonts w:ascii="Times New Roman" w:eastAsia="Times New Roman" w:hAnsi="Times New Roman" w:cs="Times New Roman"/>
          <w:i/>
          <w:sz w:val="22"/>
          <w:szCs w:val="22"/>
        </w:rPr>
        <w:t>Preliminary Information Form</w:t>
      </w:r>
      <w:r>
        <w:rPr>
          <w:rFonts w:ascii="Times New Roman" w:eastAsia="Times New Roman" w:hAnsi="Times New Roman" w:cs="Times New Roman"/>
          <w:i/>
          <w:sz w:val="22"/>
          <w:szCs w:val="22"/>
        </w:rPr>
        <w:t xml:space="preserve"> to DHR!</w:t>
      </w:r>
    </w:p>
    <w:p w:rsidR="001A2C6B" w:rsidRPr="006A75B5" w:rsidRDefault="001A2C6B" w:rsidP="00EA1677">
      <w:pPr>
        <w:ind w:right="-446"/>
        <w:rPr>
          <w:sz w:val="22"/>
          <w:szCs w:val="22"/>
          <w:u w:val="single"/>
        </w:rPr>
        <w:sectPr w:rsidR="001A2C6B" w:rsidRPr="006A75B5" w:rsidSect="001A2C6B">
          <w:headerReference w:type="default" r:id="rId12"/>
          <w:pgSz w:w="12240" w:h="15840"/>
          <w:pgMar w:top="432" w:right="720" w:bottom="720" w:left="720" w:header="288" w:footer="720" w:gutter="0"/>
          <w:cols w:space="720"/>
          <w:docGrid w:linePitch="360"/>
        </w:sectPr>
      </w:pPr>
    </w:p>
    <w:p w:rsidR="00613EB6" w:rsidRDefault="00E702FC" w:rsidP="00E702FC">
      <w:pPr>
        <w:ind w:right="-446"/>
        <w:jc w:val="center"/>
        <w:rPr>
          <w:rFonts w:ascii="Garamond" w:hAnsi="Garamond"/>
          <w:szCs w:val="24"/>
        </w:rPr>
      </w:pPr>
      <w:r>
        <w:rPr>
          <w:rFonts w:ascii="Garamond" w:hAnsi="Garamond"/>
          <w:noProof/>
          <w:szCs w:val="24"/>
        </w:rPr>
        <w:lastRenderedPageBreak/>
        <w:drawing>
          <wp:inline distT="0" distB="0" distL="0" distR="0" wp14:anchorId="684E3190" wp14:editId="1AD03F5A">
            <wp:extent cx="3740728" cy="65809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R Banner_cropped.jpg"/>
                    <pic:cNvPicPr/>
                  </pic:nvPicPr>
                  <pic:blipFill>
                    <a:blip r:embed="rId13">
                      <a:extLst>
                        <a:ext uri="{28A0092B-C50C-407E-A947-70E740481C1C}">
                          <a14:useLocalDpi xmlns:a14="http://schemas.microsoft.com/office/drawing/2010/main" val="0"/>
                        </a:ext>
                      </a:extLst>
                    </a:blip>
                    <a:stretch>
                      <a:fillRect/>
                    </a:stretch>
                  </pic:blipFill>
                  <pic:spPr>
                    <a:xfrm>
                      <a:off x="0" y="0"/>
                      <a:ext cx="3744309" cy="658721"/>
                    </a:xfrm>
                    <a:prstGeom prst="rect">
                      <a:avLst/>
                    </a:prstGeom>
                  </pic:spPr>
                </pic:pic>
              </a:graphicData>
            </a:graphic>
          </wp:inline>
        </w:drawing>
      </w:r>
    </w:p>
    <w:p w:rsidR="00613EB6" w:rsidRPr="00BD727B" w:rsidRDefault="00613EB6" w:rsidP="00613EB6">
      <w:pPr>
        <w:jc w:val="center"/>
        <w:rPr>
          <w:b/>
          <w:smallCaps/>
          <w:szCs w:val="24"/>
        </w:rPr>
      </w:pPr>
      <w:r w:rsidRPr="00BD727B">
        <w:rPr>
          <w:b/>
          <w:szCs w:val="24"/>
        </w:rPr>
        <w:t xml:space="preserve">PRELIMINARY INFORMATION FORM (PIF) for </w:t>
      </w:r>
      <w:r w:rsidRPr="00BD727B">
        <w:rPr>
          <w:b/>
          <w:smallCaps/>
          <w:szCs w:val="24"/>
        </w:rPr>
        <w:t>INDIVIDUAL PROPERTIES</w:t>
      </w:r>
    </w:p>
    <w:p w:rsidR="0092361C" w:rsidRPr="00F04E92" w:rsidRDefault="003452E8" w:rsidP="003452E8">
      <w:pPr>
        <w:jc w:val="center"/>
        <w:rPr>
          <w:i/>
          <w:sz w:val="22"/>
          <w:szCs w:val="22"/>
        </w:rPr>
      </w:pPr>
      <w:r w:rsidRPr="003452E8">
        <w:rPr>
          <w:i/>
          <w:sz w:val="22"/>
          <w:szCs w:val="22"/>
        </w:rPr>
        <w:t xml:space="preserve">Note: PIFs are prepared by applicants and evaluated by DHR staff and the State Review Board based on information known at the time of preparation. Recommendations concerning PIFs are subject to change if new information becomes </w:t>
      </w:r>
      <w:r w:rsidRPr="00F04E92">
        <w:rPr>
          <w:i/>
          <w:sz w:val="22"/>
          <w:szCs w:val="22"/>
        </w:rPr>
        <w:t>available.</w:t>
      </w:r>
    </w:p>
    <w:p w:rsidR="003452E8" w:rsidRPr="003452E8" w:rsidRDefault="003452E8" w:rsidP="003452E8">
      <w:pPr>
        <w:jc w:val="center"/>
        <w:rPr>
          <w:b/>
          <w:szCs w:val="24"/>
        </w:rPr>
      </w:pPr>
    </w:p>
    <w:p w:rsidR="00A20381" w:rsidRPr="00BD727B" w:rsidRDefault="00A20381" w:rsidP="00A20381">
      <w:pPr>
        <w:rPr>
          <w:szCs w:val="24"/>
          <w:u w:val="single"/>
        </w:rPr>
      </w:pPr>
      <w:r w:rsidRPr="00BD727B">
        <w:rPr>
          <w:b/>
          <w:szCs w:val="24"/>
        </w:rPr>
        <w:t xml:space="preserve">DHR No. (to be completed by </w:t>
      </w:r>
      <w:r w:rsidR="00613EB6" w:rsidRPr="00BD727B">
        <w:rPr>
          <w:b/>
          <w:szCs w:val="24"/>
        </w:rPr>
        <w:t xml:space="preserve">DHR </w:t>
      </w:r>
      <w:r w:rsidRPr="00BD727B">
        <w:rPr>
          <w:b/>
          <w:szCs w:val="24"/>
        </w:rPr>
        <w:t xml:space="preserve">staff) </w:t>
      </w:r>
      <w:r w:rsidRPr="00BD727B">
        <w:rPr>
          <w:szCs w:val="24"/>
          <w:u w:val="single"/>
        </w:rPr>
        <w:t>________________________</w:t>
      </w:r>
    </w:p>
    <w:p w:rsidR="00A20381" w:rsidRPr="00BD727B" w:rsidRDefault="00A20381" w:rsidP="0092361C">
      <w:pPr>
        <w:rPr>
          <w:szCs w:val="24"/>
        </w:rPr>
      </w:pPr>
    </w:p>
    <w:p w:rsidR="009079C1" w:rsidRPr="00BD727B" w:rsidRDefault="002A7F8B" w:rsidP="0092361C">
      <w:pPr>
        <w:rPr>
          <w:b/>
          <w:szCs w:val="24"/>
        </w:rPr>
      </w:pPr>
      <w:r w:rsidRPr="00BD727B">
        <w:rPr>
          <w:b/>
          <w:szCs w:val="24"/>
        </w:rPr>
        <w:t>1</w:t>
      </w:r>
      <w:r w:rsidR="009079C1" w:rsidRPr="00BD727B">
        <w:rPr>
          <w:b/>
          <w:szCs w:val="24"/>
        </w:rPr>
        <w:t>. General Property Information</w:t>
      </w:r>
    </w:p>
    <w:p w:rsidR="009079C1" w:rsidRPr="00BD727B" w:rsidRDefault="009079C1" w:rsidP="002A7F8B">
      <w:pPr>
        <w:ind w:left="720"/>
        <w:rPr>
          <w:szCs w:val="24"/>
          <w:u w:val="single"/>
        </w:rPr>
      </w:pPr>
      <w:r w:rsidRPr="00BD727B">
        <w:rPr>
          <w:szCs w:val="24"/>
        </w:rPr>
        <w:t xml:space="preserve">Property name: </w:t>
      </w:r>
      <w:r w:rsidRPr="00BD727B">
        <w:rPr>
          <w:szCs w:val="24"/>
          <w:u w:val="single"/>
        </w:rPr>
        <w:t>______________________________________________</w:t>
      </w:r>
    </w:p>
    <w:p w:rsidR="00A20381" w:rsidRPr="00BD727B" w:rsidRDefault="00A20381" w:rsidP="002A7F8B">
      <w:pPr>
        <w:ind w:left="720"/>
        <w:rPr>
          <w:szCs w:val="24"/>
        </w:rPr>
      </w:pPr>
    </w:p>
    <w:p w:rsidR="00A20381" w:rsidRPr="00BD727B" w:rsidRDefault="009079C1" w:rsidP="002A7F8B">
      <w:pPr>
        <w:ind w:left="720"/>
        <w:rPr>
          <w:szCs w:val="24"/>
        </w:rPr>
      </w:pPr>
      <w:r w:rsidRPr="00BD727B">
        <w:rPr>
          <w:szCs w:val="24"/>
        </w:rPr>
        <w:t xml:space="preserve">Property address: </w:t>
      </w:r>
      <w:r w:rsidR="00A20381" w:rsidRPr="00BD727B">
        <w:rPr>
          <w:szCs w:val="24"/>
          <w:u w:val="single"/>
        </w:rPr>
        <w:t>____________________________________________</w:t>
      </w:r>
    </w:p>
    <w:p w:rsidR="00A20381" w:rsidRPr="00BD727B" w:rsidRDefault="00A20381" w:rsidP="002A7F8B">
      <w:pPr>
        <w:ind w:left="1440"/>
        <w:rPr>
          <w:szCs w:val="24"/>
          <w:u w:val="single"/>
        </w:rPr>
      </w:pPr>
      <w:r w:rsidRPr="00BD727B">
        <w:rPr>
          <w:szCs w:val="24"/>
        </w:rPr>
        <w:t>City or Town:</w:t>
      </w:r>
      <w:r w:rsidR="009079C1" w:rsidRPr="00BD727B">
        <w:rPr>
          <w:szCs w:val="24"/>
          <w:u w:val="single"/>
        </w:rPr>
        <w:t>_____________</w:t>
      </w:r>
      <w:r w:rsidRPr="00BD727B">
        <w:rPr>
          <w:szCs w:val="24"/>
          <w:u w:val="single"/>
        </w:rPr>
        <w:t>___</w:t>
      </w:r>
    </w:p>
    <w:p w:rsidR="009079C1" w:rsidRPr="00BD727B" w:rsidRDefault="00A20381" w:rsidP="002A7F8B">
      <w:pPr>
        <w:ind w:left="1440"/>
        <w:rPr>
          <w:szCs w:val="24"/>
        </w:rPr>
      </w:pPr>
      <w:r w:rsidRPr="00BD727B">
        <w:rPr>
          <w:szCs w:val="24"/>
        </w:rPr>
        <w:t>Z</w:t>
      </w:r>
      <w:r w:rsidR="00613EB6" w:rsidRPr="00BD727B">
        <w:rPr>
          <w:szCs w:val="24"/>
        </w:rPr>
        <w:t>ip</w:t>
      </w:r>
      <w:r w:rsidRPr="00BD727B">
        <w:rPr>
          <w:szCs w:val="24"/>
        </w:rPr>
        <w:t xml:space="preserve"> code: </w:t>
      </w:r>
      <w:r w:rsidRPr="00BD727B">
        <w:rPr>
          <w:szCs w:val="24"/>
          <w:u w:val="single"/>
        </w:rPr>
        <w:t>___________________</w:t>
      </w:r>
    </w:p>
    <w:p w:rsidR="00A20381" w:rsidRPr="00BD727B" w:rsidRDefault="00A20381" w:rsidP="00A20381">
      <w:pPr>
        <w:tabs>
          <w:tab w:val="left" w:pos="450"/>
        </w:tabs>
        <w:rPr>
          <w:szCs w:val="24"/>
        </w:rPr>
      </w:pPr>
    </w:p>
    <w:p w:rsidR="00A20381" w:rsidRPr="00BD727B" w:rsidRDefault="00A20381" w:rsidP="000B51F5">
      <w:pPr>
        <w:tabs>
          <w:tab w:val="left" w:pos="450"/>
          <w:tab w:val="left" w:pos="720"/>
        </w:tabs>
        <w:ind w:left="720"/>
        <w:rPr>
          <w:szCs w:val="24"/>
        </w:rPr>
      </w:pPr>
      <w:r w:rsidRPr="00BD727B">
        <w:rPr>
          <w:szCs w:val="24"/>
        </w:rPr>
        <w:t>Name of the Independent City or County where the property is located</w:t>
      </w:r>
      <w:r w:rsidR="009079C1" w:rsidRPr="00BD727B">
        <w:rPr>
          <w:szCs w:val="24"/>
        </w:rPr>
        <w:t xml:space="preserve">: </w:t>
      </w:r>
      <w:r w:rsidR="009079C1" w:rsidRPr="00BD727B">
        <w:rPr>
          <w:szCs w:val="24"/>
          <w:u w:val="single"/>
        </w:rPr>
        <w:t>_________________________</w:t>
      </w:r>
      <w:r w:rsidR="009079C1" w:rsidRPr="00BD727B">
        <w:rPr>
          <w:szCs w:val="24"/>
        </w:rPr>
        <w:t xml:space="preserve"> </w:t>
      </w:r>
    </w:p>
    <w:p w:rsidR="00A20381" w:rsidRPr="00BD727B" w:rsidRDefault="00A20381" w:rsidP="00A20381">
      <w:pPr>
        <w:tabs>
          <w:tab w:val="left" w:pos="450"/>
        </w:tabs>
        <w:rPr>
          <w:szCs w:val="24"/>
        </w:rPr>
      </w:pPr>
    </w:p>
    <w:p w:rsidR="0000758B" w:rsidRPr="00BD727B" w:rsidRDefault="0000758B" w:rsidP="000B51F5">
      <w:pPr>
        <w:tabs>
          <w:tab w:val="left" w:pos="720"/>
          <w:tab w:val="left" w:pos="3240"/>
          <w:tab w:val="left" w:pos="4332"/>
          <w:tab w:val="left" w:pos="5040"/>
          <w:tab w:val="left" w:pos="6240"/>
          <w:tab w:val="left" w:pos="6960"/>
          <w:tab w:val="left" w:pos="8040"/>
          <w:tab w:val="left" w:pos="8436"/>
          <w:tab w:val="left" w:pos="9000"/>
          <w:tab w:val="left" w:pos="10080"/>
        </w:tabs>
        <w:ind w:left="720"/>
        <w:rPr>
          <w:szCs w:val="24"/>
        </w:rPr>
      </w:pPr>
      <w:r w:rsidRPr="00BD727B">
        <w:rPr>
          <w:szCs w:val="24"/>
        </w:rPr>
        <w:t>Category of Property</w:t>
      </w:r>
      <w:r w:rsidR="00E702FC" w:rsidRPr="00BD727B">
        <w:rPr>
          <w:szCs w:val="24"/>
        </w:rPr>
        <w:t xml:space="preserve"> (choose only one of the following)</w:t>
      </w:r>
      <w:r w:rsidR="00346ADA" w:rsidRPr="00BD727B">
        <w:rPr>
          <w:szCs w:val="24"/>
        </w:rPr>
        <w:t>:</w:t>
      </w:r>
    </w:p>
    <w:p w:rsidR="0000758B" w:rsidRPr="00BD727B" w:rsidRDefault="00E702FC" w:rsidP="00E702FC">
      <w:pPr>
        <w:pStyle w:val="ListParagraph"/>
        <w:tabs>
          <w:tab w:val="left" w:pos="720"/>
          <w:tab w:val="left" w:pos="3240"/>
          <w:tab w:val="left" w:pos="5040"/>
          <w:tab w:val="left" w:pos="5544"/>
          <w:tab w:val="left" w:pos="6240"/>
          <w:tab w:val="left" w:pos="6960"/>
          <w:tab w:val="left" w:pos="7560"/>
          <w:tab w:val="left" w:pos="8640"/>
          <w:tab w:val="left" w:pos="9000"/>
          <w:tab w:val="left" w:pos="10080"/>
        </w:tabs>
        <w:ind w:right="10"/>
        <w:rPr>
          <w:szCs w:val="24"/>
        </w:rPr>
      </w:pPr>
      <w:r w:rsidRPr="00BD727B">
        <w:rPr>
          <w:szCs w:val="24"/>
        </w:rPr>
        <w:t xml:space="preserve">Building </w:t>
      </w:r>
      <w:r w:rsidRPr="00BD727B">
        <w:rPr>
          <w:szCs w:val="24"/>
          <w:u w:val="single"/>
        </w:rPr>
        <w:t>____</w:t>
      </w:r>
      <w:r w:rsidRPr="00BD727B">
        <w:rPr>
          <w:szCs w:val="24"/>
        </w:rPr>
        <w:t xml:space="preserve"> </w:t>
      </w:r>
      <w:r w:rsidRPr="00BD727B">
        <w:rPr>
          <w:szCs w:val="24"/>
        </w:rPr>
        <w:tab/>
        <w:t xml:space="preserve">Site </w:t>
      </w:r>
      <w:r w:rsidRPr="00BD727B">
        <w:rPr>
          <w:szCs w:val="24"/>
          <w:u w:val="single"/>
        </w:rPr>
        <w:t>_____</w:t>
      </w:r>
      <w:r w:rsidRPr="00BD727B">
        <w:rPr>
          <w:szCs w:val="24"/>
        </w:rPr>
        <w:t xml:space="preserve"> </w:t>
      </w:r>
      <w:r w:rsidRPr="00BD727B">
        <w:rPr>
          <w:szCs w:val="24"/>
        </w:rPr>
        <w:tab/>
        <w:t xml:space="preserve">Structure </w:t>
      </w:r>
      <w:r w:rsidRPr="00BD727B">
        <w:rPr>
          <w:szCs w:val="24"/>
          <w:u w:val="single"/>
        </w:rPr>
        <w:t>_____</w:t>
      </w:r>
      <w:r w:rsidRPr="00BD727B">
        <w:rPr>
          <w:szCs w:val="24"/>
        </w:rPr>
        <w:t xml:space="preserve"> </w:t>
      </w:r>
      <w:r w:rsidRPr="00BD727B">
        <w:rPr>
          <w:szCs w:val="24"/>
        </w:rPr>
        <w:tab/>
      </w:r>
      <w:r w:rsidRPr="00BD727B">
        <w:rPr>
          <w:szCs w:val="24"/>
        </w:rPr>
        <w:tab/>
        <w:t xml:space="preserve">Object </w:t>
      </w:r>
      <w:r w:rsidRPr="00BD727B">
        <w:rPr>
          <w:szCs w:val="24"/>
          <w:u w:val="single"/>
        </w:rPr>
        <w:t>_____</w:t>
      </w:r>
    </w:p>
    <w:p w:rsidR="00A20381" w:rsidRPr="00BD727B" w:rsidRDefault="00A20381" w:rsidP="0092361C">
      <w:pPr>
        <w:rPr>
          <w:szCs w:val="24"/>
        </w:rPr>
      </w:pPr>
    </w:p>
    <w:p w:rsidR="00346ADA" w:rsidRPr="00BD727B" w:rsidRDefault="00346ADA" w:rsidP="0092361C">
      <w:pPr>
        <w:rPr>
          <w:szCs w:val="24"/>
        </w:rPr>
      </w:pPr>
    </w:p>
    <w:p w:rsidR="00A20381" w:rsidRPr="00BD727B" w:rsidRDefault="00A20381" w:rsidP="0092361C">
      <w:pPr>
        <w:rPr>
          <w:b/>
          <w:szCs w:val="24"/>
        </w:rPr>
      </w:pPr>
      <w:r w:rsidRPr="00BD727B">
        <w:rPr>
          <w:b/>
          <w:szCs w:val="24"/>
        </w:rPr>
        <w:t>2</w:t>
      </w:r>
      <w:r w:rsidR="0000758B" w:rsidRPr="00BD727B">
        <w:rPr>
          <w:b/>
          <w:szCs w:val="24"/>
        </w:rPr>
        <w:t>.</w:t>
      </w:r>
      <w:r w:rsidR="002A7F8B" w:rsidRPr="00BD727B">
        <w:rPr>
          <w:b/>
          <w:szCs w:val="24"/>
        </w:rPr>
        <w:t xml:space="preserve"> </w:t>
      </w:r>
      <w:r w:rsidRPr="00BD727B">
        <w:rPr>
          <w:b/>
          <w:szCs w:val="24"/>
        </w:rPr>
        <w:t>Physical Aspects</w:t>
      </w:r>
    </w:p>
    <w:p w:rsidR="00A20381" w:rsidRPr="00BD727B" w:rsidRDefault="00A20381" w:rsidP="000B51F5">
      <w:pPr>
        <w:tabs>
          <w:tab w:val="left" w:pos="720"/>
        </w:tabs>
        <w:ind w:left="720"/>
        <w:rPr>
          <w:szCs w:val="24"/>
          <w:u w:val="single"/>
        </w:rPr>
      </w:pPr>
      <w:r w:rsidRPr="00BD727B">
        <w:rPr>
          <w:szCs w:val="24"/>
        </w:rPr>
        <w:t xml:space="preserve">Acreage: </w:t>
      </w:r>
      <w:r w:rsidRPr="00BD727B">
        <w:rPr>
          <w:szCs w:val="24"/>
          <w:u w:val="single"/>
        </w:rPr>
        <w:t>_________________________________</w:t>
      </w:r>
    </w:p>
    <w:p w:rsidR="00A20381" w:rsidRPr="00BD727B" w:rsidRDefault="00A20381" w:rsidP="0092361C">
      <w:pPr>
        <w:rPr>
          <w:szCs w:val="24"/>
        </w:rPr>
      </w:pPr>
    </w:p>
    <w:p w:rsidR="00E702FC" w:rsidRPr="00BD727B" w:rsidRDefault="00A20381" w:rsidP="00E702FC">
      <w:pPr>
        <w:ind w:left="720"/>
        <w:rPr>
          <w:szCs w:val="24"/>
        </w:rPr>
      </w:pPr>
      <w:r w:rsidRPr="00BD727B">
        <w:rPr>
          <w:szCs w:val="24"/>
        </w:rPr>
        <w:t>Setting</w:t>
      </w:r>
      <w:r w:rsidR="00E702FC" w:rsidRPr="00BD727B">
        <w:rPr>
          <w:szCs w:val="24"/>
        </w:rPr>
        <w:t xml:space="preserve"> (choose only one of the following):</w:t>
      </w:r>
    </w:p>
    <w:p w:rsidR="00A20381" w:rsidRPr="00BD727B" w:rsidRDefault="00E702FC" w:rsidP="00E702FC">
      <w:pPr>
        <w:ind w:left="720"/>
        <w:rPr>
          <w:szCs w:val="24"/>
        </w:rPr>
      </w:pPr>
      <w:r w:rsidRPr="00BD727B">
        <w:rPr>
          <w:szCs w:val="24"/>
        </w:rPr>
        <w:t xml:space="preserve">Urban </w:t>
      </w:r>
      <w:r w:rsidRPr="00BD727B">
        <w:rPr>
          <w:szCs w:val="24"/>
          <w:u w:val="single"/>
        </w:rPr>
        <w:t>_____</w:t>
      </w:r>
      <w:r w:rsidRPr="00BD727B">
        <w:rPr>
          <w:szCs w:val="24"/>
        </w:rPr>
        <w:t xml:space="preserve"> Suburban </w:t>
      </w:r>
      <w:r w:rsidRPr="00BD727B">
        <w:rPr>
          <w:szCs w:val="24"/>
          <w:u w:val="single"/>
        </w:rPr>
        <w:t>_____</w:t>
      </w:r>
      <w:r w:rsidRPr="00BD727B">
        <w:rPr>
          <w:szCs w:val="24"/>
        </w:rPr>
        <w:t xml:space="preserve"> Town </w:t>
      </w:r>
      <w:r w:rsidRPr="00BD727B">
        <w:rPr>
          <w:szCs w:val="24"/>
          <w:u w:val="single"/>
        </w:rPr>
        <w:t>_____</w:t>
      </w:r>
      <w:r w:rsidRPr="00BD727B">
        <w:rPr>
          <w:szCs w:val="24"/>
        </w:rPr>
        <w:t xml:space="preserve"> Village </w:t>
      </w:r>
      <w:r w:rsidRPr="00BD727B">
        <w:rPr>
          <w:szCs w:val="24"/>
          <w:u w:val="single"/>
        </w:rPr>
        <w:t>_____</w:t>
      </w:r>
      <w:r w:rsidRPr="00BD727B">
        <w:rPr>
          <w:szCs w:val="24"/>
        </w:rPr>
        <w:t xml:space="preserve"> Hamlet </w:t>
      </w:r>
      <w:r w:rsidRPr="00BD727B">
        <w:rPr>
          <w:szCs w:val="24"/>
          <w:u w:val="single"/>
        </w:rPr>
        <w:t>_____</w:t>
      </w:r>
      <w:r w:rsidRPr="00BD727B">
        <w:rPr>
          <w:szCs w:val="24"/>
        </w:rPr>
        <w:t xml:space="preserve"> Rural</w:t>
      </w:r>
      <w:r w:rsidRPr="00BD727B">
        <w:rPr>
          <w:szCs w:val="24"/>
          <w:u w:val="single"/>
        </w:rPr>
        <w:t>_____</w:t>
      </w:r>
    </w:p>
    <w:p w:rsidR="00EA1677" w:rsidRPr="00BD727B" w:rsidRDefault="00EA1677" w:rsidP="0092361C">
      <w:pPr>
        <w:rPr>
          <w:szCs w:val="24"/>
        </w:rPr>
      </w:pPr>
    </w:p>
    <w:p w:rsidR="00A20381" w:rsidRPr="00BD727B" w:rsidRDefault="00A20381" w:rsidP="000B51F5">
      <w:pPr>
        <w:ind w:left="720"/>
        <w:rPr>
          <w:szCs w:val="24"/>
        </w:rPr>
      </w:pPr>
      <w:r w:rsidRPr="00BD727B">
        <w:rPr>
          <w:szCs w:val="24"/>
        </w:rPr>
        <w:t xml:space="preserve">Briefly describe the property’s overall </w:t>
      </w:r>
      <w:r w:rsidR="00F85479" w:rsidRPr="00BD727B">
        <w:rPr>
          <w:szCs w:val="24"/>
        </w:rPr>
        <w:t xml:space="preserve">location and </w:t>
      </w:r>
      <w:r w:rsidRPr="00BD727B">
        <w:rPr>
          <w:szCs w:val="24"/>
        </w:rPr>
        <w:t>s</w:t>
      </w:r>
      <w:r w:rsidR="0000758B" w:rsidRPr="00BD727B">
        <w:rPr>
          <w:szCs w:val="24"/>
        </w:rPr>
        <w:t>etting</w:t>
      </w:r>
      <w:r w:rsidR="00346ADA" w:rsidRPr="00BD727B">
        <w:rPr>
          <w:szCs w:val="24"/>
        </w:rPr>
        <w:t>,</w:t>
      </w:r>
      <w:r w:rsidR="0000758B" w:rsidRPr="00BD727B">
        <w:rPr>
          <w:szCs w:val="24"/>
        </w:rPr>
        <w:t xml:space="preserve"> </w:t>
      </w:r>
      <w:r w:rsidR="00933E1D" w:rsidRPr="00BD727B">
        <w:rPr>
          <w:szCs w:val="24"/>
        </w:rPr>
        <w:t xml:space="preserve">including </w:t>
      </w:r>
      <w:r w:rsidR="00730CAA" w:rsidRPr="00BD727B">
        <w:rPr>
          <w:szCs w:val="24"/>
        </w:rPr>
        <w:t xml:space="preserve">any </w:t>
      </w:r>
      <w:r w:rsidRPr="00BD727B">
        <w:rPr>
          <w:szCs w:val="24"/>
        </w:rPr>
        <w:t xml:space="preserve">notable landscape features: </w:t>
      </w:r>
    </w:p>
    <w:p w:rsidR="00A20381" w:rsidRPr="00BD727B" w:rsidRDefault="00A20381" w:rsidP="0092361C">
      <w:pPr>
        <w:rPr>
          <w:szCs w:val="24"/>
        </w:rPr>
      </w:pPr>
    </w:p>
    <w:p w:rsidR="00A20381" w:rsidRPr="00BD727B" w:rsidRDefault="00A20381" w:rsidP="0092361C">
      <w:pPr>
        <w:rPr>
          <w:szCs w:val="24"/>
        </w:rPr>
      </w:pPr>
    </w:p>
    <w:p w:rsidR="00A20381" w:rsidRPr="00BD727B" w:rsidRDefault="00A20381" w:rsidP="0092361C">
      <w:pPr>
        <w:rPr>
          <w:szCs w:val="24"/>
        </w:rPr>
      </w:pPr>
    </w:p>
    <w:p w:rsidR="00A20381" w:rsidRPr="00BD727B" w:rsidRDefault="00A20381" w:rsidP="0092361C">
      <w:pPr>
        <w:rPr>
          <w:szCs w:val="24"/>
        </w:rPr>
      </w:pPr>
    </w:p>
    <w:p w:rsidR="00E702FC" w:rsidRPr="00BD727B" w:rsidRDefault="00E702FC" w:rsidP="0092361C">
      <w:pPr>
        <w:rPr>
          <w:szCs w:val="24"/>
        </w:rPr>
      </w:pPr>
    </w:p>
    <w:p w:rsidR="00E702FC" w:rsidRPr="00BD727B" w:rsidRDefault="00E702FC" w:rsidP="0092361C">
      <w:pPr>
        <w:rPr>
          <w:szCs w:val="24"/>
        </w:rPr>
      </w:pPr>
    </w:p>
    <w:p w:rsidR="00E702FC" w:rsidRPr="00BD727B" w:rsidRDefault="00E702FC" w:rsidP="0092361C">
      <w:pPr>
        <w:rPr>
          <w:szCs w:val="24"/>
        </w:rPr>
      </w:pPr>
    </w:p>
    <w:p w:rsidR="00613EB6" w:rsidRPr="00BD727B" w:rsidRDefault="00613EB6" w:rsidP="0092361C">
      <w:pPr>
        <w:rPr>
          <w:szCs w:val="24"/>
        </w:rPr>
      </w:pPr>
    </w:p>
    <w:p w:rsidR="00613EB6" w:rsidRPr="00BD727B" w:rsidRDefault="00613EB6" w:rsidP="001A2C6B">
      <w:pPr>
        <w:ind w:right="-446"/>
        <w:rPr>
          <w:szCs w:val="24"/>
        </w:rPr>
      </w:pPr>
      <w:r w:rsidRPr="00BD727B">
        <w:rPr>
          <w:szCs w:val="24"/>
        </w:rPr>
        <w:br w:type="page"/>
      </w:r>
    </w:p>
    <w:p w:rsidR="00982C51" w:rsidRPr="00BD727B" w:rsidRDefault="00982C51" w:rsidP="00982C51">
      <w:pPr>
        <w:rPr>
          <w:szCs w:val="24"/>
        </w:rPr>
      </w:pPr>
      <w:r w:rsidRPr="0000758B">
        <w:rPr>
          <w:rFonts w:ascii="Garamond" w:hAnsi="Garamond" w:cs="Arial"/>
          <w:b/>
          <w:szCs w:val="24"/>
        </w:rPr>
        <w:lastRenderedPageBreak/>
        <w:t>3</w:t>
      </w:r>
      <w:r w:rsidRPr="00BD727B">
        <w:rPr>
          <w:b/>
          <w:szCs w:val="24"/>
        </w:rPr>
        <w:t xml:space="preserve">. </w:t>
      </w:r>
      <w:r w:rsidR="0018048A" w:rsidRPr="00BD727B">
        <w:rPr>
          <w:b/>
          <w:szCs w:val="24"/>
        </w:rPr>
        <w:t xml:space="preserve">Architectural </w:t>
      </w:r>
      <w:r w:rsidRPr="00BD727B">
        <w:rPr>
          <w:b/>
          <w:szCs w:val="24"/>
        </w:rPr>
        <w:t>Description</w:t>
      </w:r>
    </w:p>
    <w:p w:rsidR="00982C51" w:rsidRPr="00BD727B" w:rsidRDefault="00982C51" w:rsidP="00982C51">
      <w:pPr>
        <w:ind w:left="720"/>
        <w:rPr>
          <w:szCs w:val="24"/>
          <w:u w:val="single"/>
        </w:rPr>
      </w:pPr>
      <w:r w:rsidRPr="00BD727B">
        <w:rPr>
          <w:szCs w:val="24"/>
        </w:rPr>
        <w:t xml:space="preserve">Architectural Style(s): </w:t>
      </w:r>
      <w:r w:rsidRPr="00BD727B">
        <w:rPr>
          <w:szCs w:val="24"/>
          <w:u w:val="single"/>
        </w:rPr>
        <w:t>______________________________________________</w:t>
      </w:r>
      <w:r w:rsidR="001A2C6B" w:rsidRPr="00BD727B">
        <w:rPr>
          <w:szCs w:val="24"/>
          <w:u w:val="single"/>
        </w:rPr>
        <w:t>___</w:t>
      </w:r>
    </w:p>
    <w:p w:rsidR="00982C51" w:rsidRPr="00BD727B" w:rsidRDefault="00982C51" w:rsidP="00346ADA">
      <w:pPr>
        <w:tabs>
          <w:tab w:val="left" w:pos="450"/>
        </w:tabs>
        <w:ind w:left="720"/>
        <w:rPr>
          <w:szCs w:val="24"/>
        </w:rPr>
      </w:pPr>
    </w:p>
    <w:p w:rsidR="00982C51" w:rsidRPr="00BD727B" w:rsidRDefault="00982C51" w:rsidP="00982C51">
      <w:pPr>
        <w:tabs>
          <w:tab w:val="left" w:pos="450"/>
        </w:tabs>
        <w:ind w:left="720"/>
        <w:rPr>
          <w:szCs w:val="24"/>
        </w:rPr>
      </w:pPr>
      <w:r w:rsidRPr="00BD727B">
        <w:t xml:space="preserve">If the property was designed by an architect, landscape architect, engineer, or other professional, please list here: </w:t>
      </w:r>
      <w:r w:rsidRPr="00BD727B">
        <w:rPr>
          <w:szCs w:val="24"/>
          <w:u w:val="single"/>
        </w:rPr>
        <w:t>___________________________</w:t>
      </w:r>
      <w:r w:rsidR="001A2C6B" w:rsidRPr="00BD727B">
        <w:rPr>
          <w:szCs w:val="24"/>
          <w:u w:val="single"/>
        </w:rPr>
        <w:t>______________________________</w:t>
      </w:r>
    </w:p>
    <w:p w:rsidR="0018048A" w:rsidRPr="00BD727B" w:rsidRDefault="0018048A" w:rsidP="0018048A">
      <w:pPr>
        <w:tabs>
          <w:tab w:val="left" w:pos="450"/>
        </w:tabs>
        <w:ind w:left="720"/>
        <w:rPr>
          <w:szCs w:val="24"/>
        </w:rPr>
      </w:pPr>
    </w:p>
    <w:p w:rsidR="0018048A" w:rsidRPr="00BD727B" w:rsidRDefault="0018048A" w:rsidP="0018048A">
      <w:pPr>
        <w:tabs>
          <w:tab w:val="left" w:pos="450"/>
        </w:tabs>
        <w:ind w:left="720"/>
        <w:rPr>
          <w:szCs w:val="24"/>
        </w:rPr>
      </w:pPr>
      <w:r w:rsidRPr="00BD727B">
        <w:rPr>
          <w:szCs w:val="24"/>
        </w:rPr>
        <w:t xml:space="preserve">If the builder is known, please list here:  </w:t>
      </w:r>
      <w:r w:rsidRPr="00BD727B">
        <w:rPr>
          <w:szCs w:val="24"/>
          <w:u w:val="single"/>
        </w:rPr>
        <w:t>_______________________________________</w:t>
      </w:r>
    </w:p>
    <w:p w:rsidR="00982C51" w:rsidRPr="00BD727B" w:rsidRDefault="00982C51" w:rsidP="0018048A">
      <w:pPr>
        <w:tabs>
          <w:tab w:val="left" w:pos="450"/>
        </w:tabs>
        <w:ind w:left="720"/>
        <w:rPr>
          <w:szCs w:val="24"/>
        </w:rPr>
      </w:pPr>
    </w:p>
    <w:p w:rsidR="00982C51" w:rsidRPr="00BD727B" w:rsidRDefault="00EA1677" w:rsidP="00982C51">
      <w:pPr>
        <w:tabs>
          <w:tab w:val="left" w:pos="450"/>
        </w:tabs>
        <w:ind w:left="720"/>
        <w:rPr>
          <w:szCs w:val="24"/>
          <w:u w:val="single"/>
        </w:rPr>
      </w:pPr>
      <w:r w:rsidRPr="00BD727B">
        <w:rPr>
          <w:szCs w:val="24"/>
        </w:rPr>
        <w:t>D</w:t>
      </w:r>
      <w:r w:rsidR="00982C51" w:rsidRPr="00BD727B">
        <w:rPr>
          <w:szCs w:val="24"/>
        </w:rPr>
        <w:t xml:space="preserve">ate of construction (can be approximate): </w:t>
      </w:r>
      <w:r w:rsidR="00982C51" w:rsidRPr="00BD727B">
        <w:rPr>
          <w:szCs w:val="24"/>
          <w:u w:val="single"/>
        </w:rPr>
        <w:t>________________________________</w:t>
      </w:r>
    </w:p>
    <w:p w:rsidR="00982C51" w:rsidRPr="00BD727B" w:rsidRDefault="00982C51" w:rsidP="00982C51">
      <w:pPr>
        <w:tabs>
          <w:tab w:val="left" w:pos="450"/>
        </w:tabs>
        <w:ind w:left="720"/>
        <w:rPr>
          <w:szCs w:val="24"/>
          <w:u w:val="single"/>
        </w:rPr>
      </w:pPr>
    </w:p>
    <w:p w:rsidR="0000758B" w:rsidRPr="00BD727B" w:rsidRDefault="0000758B" w:rsidP="00DB4F00">
      <w:pPr>
        <w:ind w:left="720"/>
        <w:rPr>
          <w:szCs w:val="24"/>
        </w:rPr>
      </w:pPr>
      <w:r w:rsidRPr="00BD727B">
        <w:rPr>
          <w:b/>
          <w:szCs w:val="24"/>
        </w:rPr>
        <w:t>Narrative Description</w:t>
      </w:r>
      <w:r w:rsidR="00DB4F00" w:rsidRPr="00BD727B">
        <w:rPr>
          <w:b/>
          <w:szCs w:val="24"/>
        </w:rPr>
        <w:t xml:space="preserve"> </w:t>
      </w:r>
      <w:r w:rsidR="008755DF" w:rsidRPr="00BD727B">
        <w:rPr>
          <w:b/>
          <w:szCs w:val="24"/>
        </w:rPr>
        <w:t>(Please do not exceed one page in describing the property)</w:t>
      </w:r>
      <w:r w:rsidRPr="00BD727B">
        <w:rPr>
          <w:b/>
          <w:szCs w:val="24"/>
        </w:rPr>
        <w:t>:</w:t>
      </w:r>
    </w:p>
    <w:p w:rsidR="00982C51" w:rsidRDefault="00F85479" w:rsidP="00DB4F00">
      <w:pPr>
        <w:ind w:left="720"/>
        <w:rPr>
          <w:szCs w:val="24"/>
        </w:rPr>
      </w:pPr>
      <w:r w:rsidRPr="00BD727B">
        <w:rPr>
          <w:szCs w:val="24"/>
        </w:rPr>
        <w:t>B</w:t>
      </w:r>
      <w:r w:rsidR="0000758B" w:rsidRPr="00BD727B">
        <w:rPr>
          <w:szCs w:val="24"/>
        </w:rPr>
        <w:t xml:space="preserve">riefly describe the </w:t>
      </w:r>
      <w:r w:rsidR="00263AC4" w:rsidRPr="00BD727B">
        <w:rPr>
          <w:szCs w:val="24"/>
        </w:rPr>
        <w:t xml:space="preserve">property’s </w:t>
      </w:r>
      <w:r w:rsidR="0000758B" w:rsidRPr="00BD727B">
        <w:rPr>
          <w:szCs w:val="24"/>
        </w:rPr>
        <w:t xml:space="preserve">general characteristics, such as its current use (and historic use if different), </w:t>
      </w:r>
      <w:r w:rsidR="00982C51" w:rsidRPr="00BD727B">
        <w:rPr>
          <w:szCs w:val="24"/>
        </w:rPr>
        <w:t xml:space="preserve">as well as the primary building or structure on the property (such as a house, store, mill, factory, depot, bridge, etc.). </w:t>
      </w:r>
      <w:r w:rsidR="00DB4F00" w:rsidRPr="00BD727B">
        <w:rPr>
          <w:szCs w:val="24"/>
        </w:rPr>
        <w:t>I</w:t>
      </w:r>
      <w:r w:rsidR="00982C51" w:rsidRPr="00BD727B">
        <w:rPr>
          <w:szCs w:val="24"/>
        </w:rPr>
        <w:t xml:space="preserve">nclude the </w:t>
      </w:r>
      <w:r w:rsidR="00346ADA" w:rsidRPr="00BD727B">
        <w:rPr>
          <w:szCs w:val="24"/>
        </w:rPr>
        <w:t xml:space="preserve">materials and </w:t>
      </w:r>
      <w:r w:rsidR="0000758B" w:rsidRPr="00BD727B">
        <w:rPr>
          <w:szCs w:val="24"/>
        </w:rPr>
        <w:t>method(s) of construction</w:t>
      </w:r>
      <w:r w:rsidR="00346ADA" w:rsidRPr="00BD727B">
        <w:rPr>
          <w:szCs w:val="24"/>
        </w:rPr>
        <w:t xml:space="preserve">, </w:t>
      </w:r>
      <w:r w:rsidR="002A7F8B" w:rsidRPr="00BD727B">
        <w:rPr>
          <w:szCs w:val="24"/>
        </w:rPr>
        <w:t>physical appearance and condition</w:t>
      </w:r>
      <w:r w:rsidR="00982C51" w:rsidRPr="00BD727B">
        <w:rPr>
          <w:szCs w:val="24"/>
        </w:rPr>
        <w:t xml:space="preserve"> (exterior and interior)</w:t>
      </w:r>
      <w:r w:rsidR="002A7F8B" w:rsidRPr="00BD727B">
        <w:rPr>
          <w:szCs w:val="24"/>
        </w:rPr>
        <w:t xml:space="preserve">, </w:t>
      </w:r>
      <w:r w:rsidR="0000758B" w:rsidRPr="00BD727B">
        <w:rPr>
          <w:szCs w:val="24"/>
        </w:rPr>
        <w:t xml:space="preserve">and </w:t>
      </w:r>
      <w:r w:rsidR="002A7F8B" w:rsidRPr="00BD727B">
        <w:rPr>
          <w:szCs w:val="24"/>
        </w:rPr>
        <w:t xml:space="preserve">any additions or other </w:t>
      </w:r>
      <w:r w:rsidRPr="00BD727B">
        <w:rPr>
          <w:szCs w:val="24"/>
        </w:rPr>
        <w:t xml:space="preserve">major </w:t>
      </w:r>
      <w:r w:rsidR="002A7F8B" w:rsidRPr="00BD727B">
        <w:rPr>
          <w:szCs w:val="24"/>
        </w:rPr>
        <w:t>alterations</w:t>
      </w:r>
      <w:r w:rsidR="0000758B" w:rsidRPr="00BD727B">
        <w:rPr>
          <w:szCs w:val="24"/>
        </w:rPr>
        <w:t xml:space="preserve">. </w:t>
      </w:r>
    </w:p>
    <w:p w:rsidR="00BD727B" w:rsidRDefault="00BD727B" w:rsidP="00DB4F00">
      <w:pPr>
        <w:ind w:left="720"/>
        <w:rPr>
          <w:szCs w:val="24"/>
        </w:rPr>
      </w:pPr>
    </w:p>
    <w:p w:rsidR="00EE57C0" w:rsidRPr="00BD727B" w:rsidRDefault="00EE57C0" w:rsidP="00364409">
      <w:pPr>
        <w:rPr>
          <w:szCs w:val="24"/>
        </w:rPr>
      </w:pPr>
    </w:p>
    <w:p w:rsidR="00BD727B" w:rsidRDefault="00BD727B" w:rsidP="00364409">
      <w:pPr>
        <w:rPr>
          <w:szCs w:val="24"/>
        </w:rPr>
      </w:pPr>
    </w:p>
    <w:p w:rsidR="00BD727B" w:rsidRDefault="00BD727B" w:rsidP="00364409">
      <w:pPr>
        <w:rPr>
          <w:szCs w:val="24"/>
        </w:rPr>
      </w:pPr>
    </w:p>
    <w:p w:rsidR="00364409" w:rsidRPr="00BD727B" w:rsidRDefault="00364409" w:rsidP="00364409">
      <w:pPr>
        <w:rPr>
          <w:szCs w:val="24"/>
        </w:rPr>
      </w:pPr>
      <w:r w:rsidRPr="00BD727B">
        <w:rPr>
          <w:szCs w:val="24"/>
        </w:rPr>
        <w:br w:type="page"/>
      </w:r>
      <w:bookmarkStart w:id="0" w:name="_GoBack"/>
      <w:bookmarkEnd w:id="0"/>
    </w:p>
    <w:p w:rsidR="00A20381" w:rsidRPr="00BD727B" w:rsidRDefault="00F85479" w:rsidP="0000758B">
      <w:pPr>
        <w:ind w:left="720"/>
        <w:rPr>
          <w:szCs w:val="24"/>
        </w:rPr>
      </w:pPr>
      <w:r w:rsidRPr="00BD727B">
        <w:rPr>
          <w:szCs w:val="24"/>
        </w:rPr>
        <w:lastRenderedPageBreak/>
        <w:t xml:space="preserve">In a bullet list, </w:t>
      </w:r>
      <w:r w:rsidR="00691857">
        <w:rPr>
          <w:szCs w:val="24"/>
        </w:rPr>
        <w:t xml:space="preserve">include </w:t>
      </w:r>
      <w:r w:rsidR="0000758B" w:rsidRPr="00BD727B">
        <w:rPr>
          <w:szCs w:val="24"/>
        </w:rPr>
        <w:t xml:space="preserve">any outbuildings or secondary resources </w:t>
      </w:r>
      <w:r w:rsidR="00691857">
        <w:rPr>
          <w:szCs w:val="24"/>
        </w:rPr>
        <w:t xml:space="preserve">or major landscape features </w:t>
      </w:r>
      <w:r w:rsidR="0000758B" w:rsidRPr="00BD727B">
        <w:rPr>
          <w:szCs w:val="24"/>
        </w:rPr>
        <w:t xml:space="preserve">(such as barns, sheds, dam and mill pond, storage tanks, </w:t>
      </w:r>
      <w:r w:rsidR="00E65EBB" w:rsidRPr="00BD727B">
        <w:rPr>
          <w:szCs w:val="24"/>
        </w:rPr>
        <w:t xml:space="preserve">scales, </w:t>
      </w:r>
      <w:r w:rsidR="002A7F8B" w:rsidRPr="00BD727B">
        <w:rPr>
          <w:szCs w:val="24"/>
        </w:rPr>
        <w:t>railroad spurs, etc.)</w:t>
      </w:r>
      <w:r w:rsidR="00346ADA" w:rsidRPr="00BD727B">
        <w:rPr>
          <w:szCs w:val="24"/>
        </w:rPr>
        <w:t>,</w:t>
      </w:r>
      <w:r w:rsidR="00730CAA" w:rsidRPr="00BD727B">
        <w:rPr>
          <w:szCs w:val="24"/>
        </w:rPr>
        <w:t xml:space="preserve"> </w:t>
      </w:r>
      <w:r w:rsidR="00D22304" w:rsidRPr="00BD727B">
        <w:rPr>
          <w:szCs w:val="24"/>
        </w:rPr>
        <w:t xml:space="preserve">including their condition </w:t>
      </w:r>
      <w:r w:rsidR="00730CAA" w:rsidRPr="00BD727B">
        <w:rPr>
          <w:szCs w:val="24"/>
        </w:rPr>
        <w:t>and their estimated construction dates</w:t>
      </w:r>
      <w:r w:rsidR="002A7F8B" w:rsidRPr="00BD727B">
        <w:rPr>
          <w:szCs w:val="24"/>
        </w:rPr>
        <w:t>.</w:t>
      </w:r>
    </w:p>
    <w:p w:rsidR="009B318B" w:rsidRPr="00BD727B" w:rsidRDefault="009B318B" w:rsidP="00236893">
      <w:pPr>
        <w:pStyle w:val="ListParagraph"/>
        <w:rPr>
          <w:szCs w:val="24"/>
        </w:rPr>
      </w:pPr>
    </w:p>
    <w:p w:rsidR="002A7F8B" w:rsidRPr="00BD727B" w:rsidRDefault="002A7F8B" w:rsidP="00364409">
      <w:pPr>
        <w:pStyle w:val="ListParagraph"/>
        <w:numPr>
          <w:ilvl w:val="0"/>
          <w:numId w:val="5"/>
        </w:numPr>
        <w:rPr>
          <w:szCs w:val="24"/>
        </w:rPr>
      </w:pPr>
    </w:p>
    <w:p w:rsidR="002A7F8B" w:rsidRPr="00BD727B" w:rsidRDefault="002A7F8B" w:rsidP="00364409">
      <w:pPr>
        <w:pStyle w:val="ListParagraph"/>
        <w:numPr>
          <w:ilvl w:val="0"/>
          <w:numId w:val="5"/>
        </w:numPr>
        <w:rPr>
          <w:szCs w:val="24"/>
        </w:rPr>
      </w:pPr>
    </w:p>
    <w:p w:rsidR="002A7F8B" w:rsidRPr="00BD727B" w:rsidRDefault="002A7F8B" w:rsidP="00364409">
      <w:pPr>
        <w:pStyle w:val="ListParagraph"/>
        <w:numPr>
          <w:ilvl w:val="0"/>
          <w:numId w:val="5"/>
        </w:numPr>
        <w:rPr>
          <w:szCs w:val="24"/>
        </w:rPr>
      </w:pPr>
    </w:p>
    <w:p w:rsidR="002A7F8B" w:rsidRPr="00BD727B" w:rsidRDefault="002A7F8B" w:rsidP="0092361C">
      <w:pPr>
        <w:rPr>
          <w:szCs w:val="24"/>
        </w:rPr>
      </w:pPr>
    </w:p>
    <w:p w:rsidR="00982C51" w:rsidRDefault="00982C51" w:rsidP="001A2C6B">
      <w:pPr>
        <w:ind w:right="-446"/>
        <w:rPr>
          <w:rFonts w:ascii="Garamond" w:hAnsi="Garamond" w:cs="Arial"/>
          <w:b/>
          <w:szCs w:val="24"/>
        </w:rPr>
      </w:pPr>
      <w:r>
        <w:rPr>
          <w:rFonts w:ascii="Garamond" w:hAnsi="Garamond" w:cs="Arial"/>
          <w:b/>
          <w:szCs w:val="24"/>
        </w:rPr>
        <w:br w:type="page"/>
      </w:r>
    </w:p>
    <w:p w:rsidR="002A7F8B" w:rsidRPr="00BD727B" w:rsidRDefault="002A7F8B" w:rsidP="0092361C">
      <w:pPr>
        <w:rPr>
          <w:szCs w:val="24"/>
        </w:rPr>
      </w:pPr>
      <w:r w:rsidRPr="00BD727B">
        <w:rPr>
          <w:b/>
          <w:szCs w:val="24"/>
        </w:rPr>
        <w:lastRenderedPageBreak/>
        <w:t>4. Property’s History and Significance</w:t>
      </w:r>
      <w:r w:rsidR="008755DF" w:rsidRPr="00BD727B">
        <w:rPr>
          <w:b/>
          <w:szCs w:val="24"/>
        </w:rPr>
        <w:t xml:space="preserve"> (Please do not exceed one page)</w:t>
      </w:r>
    </w:p>
    <w:p w:rsidR="00577768" w:rsidRPr="00BD727B" w:rsidRDefault="00F165FC" w:rsidP="00577768">
      <w:pPr>
        <w:ind w:left="720"/>
      </w:pPr>
      <w:r w:rsidRPr="00BD727B">
        <w:t>B</w:t>
      </w:r>
      <w:r w:rsidR="002A7F8B" w:rsidRPr="00BD727B">
        <w:t xml:space="preserve">riefly </w:t>
      </w:r>
      <w:r w:rsidR="00F85BA0">
        <w:t xml:space="preserve">explain the property’s historic importance, </w:t>
      </w:r>
      <w:r w:rsidR="002A7F8B" w:rsidRPr="00BD727B">
        <w:t xml:space="preserve">such as significant events, persons, and/or families associated with the property. </w:t>
      </w:r>
    </w:p>
    <w:p w:rsidR="00577768" w:rsidRPr="00BD727B" w:rsidRDefault="00577768" w:rsidP="00577768">
      <w:pPr>
        <w:ind w:left="720"/>
      </w:pPr>
      <w:r w:rsidRPr="00BD727B">
        <w:t>If the property is important for its architecture, engineering, landscape architecture, or other aspects of design, please include a brief explanation of this aspect.</w:t>
      </w:r>
    </w:p>
    <w:p w:rsidR="002A7F8B" w:rsidRPr="00BD727B" w:rsidRDefault="002A7F8B" w:rsidP="002A7F8B"/>
    <w:p w:rsidR="002A7F8B" w:rsidRPr="00BD727B" w:rsidRDefault="002A7F8B" w:rsidP="002A7F8B"/>
    <w:p w:rsidR="002A7F8B" w:rsidRPr="00BD727B" w:rsidRDefault="002A7F8B" w:rsidP="002A7F8B"/>
    <w:p w:rsidR="002A7F8B" w:rsidRPr="00BD727B" w:rsidRDefault="002A7F8B" w:rsidP="002A7F8B"/>
    <w:p w:rsidR="002A7F8B" w:rsidRPr="00BD727B" w:rsidRDefault="002A7F8B" w:rsidP="002A7F8B"/>
    <w:p w:rsidR="002A7F8B" w:rsidRPr="00BD727B" w:rsidRDefault="002A7F8B" w:rsidP="002A7F8B"/>
    <w:p w:rsidR="002A7F8B" w:rsidRPr="00BD727B" w:rsidRDefault="002A7F8B" w:rsidP="002A7F8B"/>
    <w:p w:rsidR="002A7F8B" w:rsidRPr="00BD727B" w:rsidRDefault="002A7F8B" w:rsidP="002A7F8B"/>
    <w:p w:rsidR="002A7F8B" w:rsidRPr="00BD727B" w:rsidRDefault="002A7F8B" w:rsidP="002A7F8B"/>
    <w:p w:rsidR="002A7F8B" w:rsidRPr="00BD727B" w:rsidRDefault="002A7F8B" w:rsidP="002A7F8B"/>
    <w:p w:rsidR="001A2C6B" w:rsidRPr="00BD727B" w:rsidRDefault="001A2C6B" w:rsidP="002A7F8B"/>
    <w:p w:rsidR="001A2C6B" w:rsidRPr="00BD727B" w:rsidRDefault="001A2C6B" w:rsidP="002A7F8B"/>
    <w:p w:rsidR="001A2C6B" w:rsidRPr="00BD727B" w:rsidRDefault="001A2C6B" w:rsidP="002A7F8B"/>
    <w:p w:rsidR="001A2C6B" w:rsidRPr="00BD727B" w:rsidRDefault="001A2C6B" w:rsidP="002A7F8B"/>
    <w:p w:rsidR="001A2C6B" w:rsidRPr="00BD727B" w:rsidRDefault="001A2C6B" w:rsidP="002A7F8B"/>
    <w:p w:rsidR="001A2C6B" w:rsidRPr="00BD727B" w:rsidRDefault="001A2C6B" w:rsidP="002A7F8B"/>
    <w:p w:rsidR="001A2C6B" w:rsidRPr="00BD727B" w:rsidRDefault="001A2C6B" w:rsidP="002A7F8B"/>
    <w:p w:rsidR="001A2C6B" w:rsidRPr="00BD727B" w:rsidRDefault="001A2C6B" w:rsidP="002A7F8B"/>
    <w:p w:rsidR="001A2C6B" w:rsidRPr="00BD727B" w:rsidRDefault="001A2C6B" w:rsidP="002A7F8B"/>
    <w:p w:rsidR="001A2C6B" w:rsidRPr="00BD727B" w:rsidRDefault="001A2C6B" w:rsidP="002A7F8B"/>
    <w:p w:rsidR="001A2C6B" w:rsidRPr="00BD727B" w:rsidRDefault="001A2C6B" w:rsidP="002A7F8B"/>
    <w:p w:rsidR="001A2C6B" w:rsidRPr="00BD727B" w:rsidRDefault="001A2C6B" w:rsidP="002A7F8B"/>
    <w:p w:rsidR="001A2C6B" w:rsidRPr="00BD727B" w:rsidRDefault="001A2C6B" w:rsidP="002A7F8B"/>
    <w:p w:rsidR="001A2C6B" w:rsidRPr="00BD727B" w:rsidRDefault="001A2C6B" w:rsidP="002A7F8B"/>
    <w:p w:rsidR="001A2C6B" w:rsidRPr="00BD727B" w:rsidRDefault="001A2C6B" w:rsidP="002A7F8B"/>
    <w:p w:rsidR="001A2C6B" w:rsidRPr="00BD727B" w:rsidRDefault="001A2C6B" w:rsidP="002A7F8B"/>
    <w:p w:rsidR="00236893" w:rsidRPr="00BD727B" w:rsidRDefault="00236893" w:rsidP="008755DF">
      <w:pPr>
        <w:ind w:right="-446"/>
      </w:pPr>
      <w:r w:rsidRPr="00BD727B">
        <w:br w:type="page"/>
      </w:r>
    </w:p>
    <w:p w:rsidR="00F85479" w:rsidRPr="00BD727B" w:rsidRDefault="00F85479" w:rsidP="00F85479">
      <w:pPr>
        <w:ind w:left="720"/>
      </w:pPr>
      <w:r w:rsidRPr="00BD727B">
        <w:lastRenderedPageBreak/>
        <w:t>Please list all sources of information used to research the history of the property</w:t>
      </w:r>
      <w:r w:rsidR="008755DF" w:rsidRPr="00BD727B">
        <w:t>, such as deeds, census and tax records, and/or published articles and books</w:t>
      </w:r>
      <w:r w:rsidRPr="00BD727B">
        <w:t>. (It is not necessary to attach lengthy articles or family genealogies to this form.)</w:t>
      </w:r>
    </w:p>
    <w:p w:rsidR="00F85479" w:rsidRPr="00BD727B" w:rsidRDefault="00F85479" w:rsidP="00F85479">
      <w:pPr>
        <w:pStyle w:val="ListParagraph"/>
        <w:numPr>
          <w:ilvl w:val="0"/>
          <w:numId w:val="5"/>
        </w:numPr>
      </w:pPr>
    </w:p>
    <w:p w:rsidR="00F85479" w:rsidRPr="00BD727B" w:rsidRDefault="00F85479" w:rsidP="00F85479">
      <w:pPr>
        <w:pStyle w:val="ListParagraph"/>
        <w:numPr>
          <w:ilvl w:val="0"/>
          <w:numId w:val="5"/>
        </w:numPr>
      </w:pPr>
    </w:p>
    <w:p w:rsidR="00F85479" w:rsidRPr="00BD727B" w:rsidRDefault="00F85479" w:rsidP="00F85479">
      <w:pPr>
        <w:pStyle w:val="ListParagraph"/>
        <w:numPr>
          <w:ilvl w:val="0"/>
          <w:numId w:val="5"/>
        </w:numPr>
      </w:pPr>
    </w:p>
    <w:p w:rsidR="00F85479" w:rsidRPr="00BD727B" w:rsidRDefault="00F85479" w:rsidP="00F85479">
      <w:pPr>
        <w:pStyle w:val="ListParagraph"/>
        <w:numPr>
          <w:ilvl w:val="0"/>
          <w:numId w:val="5"/>
        </w:numPr>
      </w:pPr>
    </w:p>
    <w:p w:rsidR="00A80557" w:rsidRPr="00BD727B" w:rsidRDefault="00A80557" w:rsidP="00236893"/>
    <w:p w:rsidR="00F85479" w:rsidRPr="00BD727B" w:rsidRDefault="00F85479" w:rsidP="00236893"/>
    <w:p w:rsidR="00A20381" w:rsidRPr="00BD727B" w:rsidRDefault="000B51F5" w:rsidP="001A2C6B">
      <w:pPr>
        <w:rPr>
          <w:szCs w:val="24"/>
        </w:rPr>
      </w:pPr>
      <w:r w:rsidRPr="00BD727B">
        <w:rPr>
          <w:b/>
        </w:rPr>
        <w:t>5. Property Ownership</w:t>
      </w:r>
      <w:r w:rsidR="001A2C6B" w:rsidRPr="00BD727B">
        <w:rPr>
          <w:b/>
        </w:rPr>
        <w:t xml:space="preserve">   </w:t>
      </w:r>
      <w:r w:rsidR="00A20381" w:rsidRPr="00BD727B">
        <w:rPr>
          <w:szCs w:val="24"/>
        </w:rPr>
        <w:t xml:space="preserve">(Check as many </w:t>
      </w:r>
      <w:r w:rsidR="00346ADA" w:rsidRPr="00BD727B">
        <w:rPr>
          <w:szCs w:val="24"/>
        </w:rPr>
        <w:t xml:space="preserve">categories </w:t>
      </w:r>
      <w:r w:rsidR="00A20381" w:rsidRPr="00BD727B">
        <w:rPr>
          <w:szCs w:val="24"/>
        </w:rPr>
        <w:t>as apply)</w:t>
      </w:r>
      <w:r w:rsidR="00346ADA" w:rsidRPr="00BD727B">
        <w:rPr>
          <w:szCs w:val="24"/>
        </w:rPr>
        <w:t>:</w:t>
      </w:r>
    </w:p>
    <w:p w:rsidR="00A20381" w:rsidRPr="00BD727B" w:rsidRDefault="00A20381" w:rsidP="0092228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right="10"/>
        <w:rPr>
          <w:szCs w:val="24"/>
        </w:rPr>
      </w:pPr>
      <w:r w:rsidRPr="00BD727B">
        <w:rPr>
          <w:szCs w:val="24"/>
        </w:rPr>
        <w:t xml:space="preserve">Private: </w:t>
      </w:r>
      <w:r w:rsidR="00346ADA" w:rsidRPr="00BD727B">
        <w:rPr>
          <w:szCs w:val="24"/>
          <w:u w:val="single"/>
        </w:rPr>
        <w:t>_____</w:t>
      </w:r>
      <w:r w:rsidR="00346ADA" w:rsidRPr="00BD727B">
        <w:rPr>
          <w:szCs w:val="24"/>
        </w:rPr>
        <w:t xml:space="preserve">  Public</w:t>
      </w:r>
      <w:r w:rsidR="00A43A7E" w:rsidRPr="00BD727B">
        <w:rPr>
          <w:szCs w:val="24"/>
        </w:rPr>
        <w:t>\</w:t>
      </w:r>
      <w:r w:rsidR="00346ADA" w:rsidRPr="00BD727B">
        <w:rPr>
          <w:szCs w:val="24"/>
        </w:rPr>
        <w:t xml:space="preserve">Local </w:t>
      </w:r>
      <w:r w:rsidR="00346ADA" w:rsidRPr="00BD727B">
        <w:rPr>
          <w:szCs w:val="24"/>
          <w:u w:val="single"/>
        </w:rPr>
        <w:t>_____</w:t>
      </w:r>
      <w:r w:rsidR="00346ADA" w:rsidRPr="00BD727B">
        <w:rPr>
          <w:szCs w:val="24"/>
        </w:rPr>
        <w:t xml:space="preserve">  Public</w:t>
      </w:r>
      <w:r w:rsidR="00A43A7E" w:rsidRPr="00BD727B">
        <w:rPr>
          <w:szCs w:val="24"/>
        </w:rPr>
        <w:t>\</w:t>
      </w:r>
      <w:r w:rsidR="00346ADA" w:rsidRPr="00BD727B">
        <w:rPr>
          <w:szCs w:val="24"/>
        </w:rPr>
        <w:t xml:space="preserve">State </w:t>
      </w:r>
      <w:r w:rsidR="00346ADA" w:rsidRPr="00BD727B">
        <w:rPr>
          <w:szCs w:val="24"/>
          <w:u w:val="single"/>
        </w:rPr>
        <w:t>_____</w:t>
      </w:r>
      <w:r w:rsidR="00346ADA" w:rsidRPr="00BD727B">
        <w:rPr>
          <w:szCs w:val="24"/>
        </w:rPr>
        <w:t xml:space="preserve">  Public</w:t>
      </w:r>
      <w:r w:rsidR="00A43A7E" w:rsidRPr="00BD727B">
        <w:rPr>
          <w:szCs w:val="24"/>
        </w:rPr>
        <w:t>\</w:t>
      </w:r>
      <w:r w:rsidR="00346ADA" w:rsidRPr="00BD727B">
        <w:rPr>
          <w:szCs w:val="24"/>
        </w:rPr>
        <w:t xml:space="preserve">Federal </w:t>
      </w:r>
      <w:r w:rsidR="00346ADA" w:rsidRPr="00BD727B">
        <w:rPr>
          <w:szCs w:val="24"/>
          <w:u w:val="single"/>
        </w:rPr>
        <w:t>_____</w:t>
      </w:r>
    </w:p>
    <w:p w:rsidR="00A20381" w:rsidRPr="00BD727B" w:rsidRDefault="00A20381" w:rsidP="0092228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right="10"/>
        <w:rPr>
          <w:szCs w:val="24"/>
        </w:rPr>
      </w:pPr>
    </w:p>
    <w:p w:rsidR="0000758B" w:rsidRPr="00BD727B" w:rsidRDefault="00286AA0" w:rsidP="00613EB6">
      <w:pPr>
        <w:ind w:left="720"/>
        <w:rPr>
          <w:szCs w:val="24"/>
        </w:rPr>
      </w:pPr>
      <w:r w:rsidRPr="00BD727B">
        <w:rPr>
          <w:b/>
          <w:bCs/>
          <w:szCs w:val="24"/>
        </w:rPr>
        <w:t xml:space="preserve">Current </w:t>
      </w:r>
      <w:r w:rsidR="000B51F5" w:rsidRPr="00BD727B">
        <w:rPr>
          <w:b/>
          <w:bCs/>
          <w:szCs w:val="24"/>
        </w:rPr>
        <w:t>Legal Owner(s) of the Property</w:t>
      </w:r>
      <w:r w:rsidR="000B51F5" w:rsidRPr="00BD727B">
        <w:rPr>
          <w:szCs w:val="24"/>
        </w:rPr>
        <w:t xml:space="preserve"> (If </w:t>
      </w:r>
      <w:r w:rsidR="00A43A7E" w:rsidRPr="00BD727B">
        <w:rPr>
          <w:szCs w:val="24"/>
        </w:rPr>
        <w:t xml:space="preserve">the property has more than </w:t>
      </w:r>
      <w:r w:rsidR="000B51F5" w:rsidRPr="00BD727B">
        <w:rPr>
          <w:szCs w:val="24"/>
        </w:rPr>
        <w:t>one owner, please list each below</w:t>
      </w:r>
      <w:r w:rsidR="00922280" w:rsidRPr="00BD727B">
        <w:rPr>
          <w:szCs w:val="24"/>
        </w:rPr>
        <w:t xml:space="preserve"> or on an additional sheet</w:t>
      </w:r>
      <w:r w:rsidR="000B51F5" w:rsidRPr="00BD727B">
        <w:rPr>
          <w:szCs w:val="24"/>
        </w:rPr>
        <w:t>.)</w:t>
      </w:r>
    </w:p>
    <w:p w:rsidR="000B51F5" w:rsidRPr="00BD727B" w:rsidRDefault="000B51F5" w:rsidP="00613EB6">
      <w:pPr>
        <w:tabs>
          <w:tab w:val="left" w:pos="360"/>
        </w:tabs>
        <w:ind w:left="720"/>
        <w:rPr>
          <w:szCs w:val="24"/>
          <w:u w:val="single"/>
        </w:rPr>
      </w:pPr>
      <w:r w:rsidRPr="00BD727B">
        <w:rPr>
          <w:szCs w:val="24"/>
        </w:rPr>
        <w:t>name/title:</w:t>
      </w:r>
      <w:r w:rsidR="00922280" w:rsidRPr="00BD727B">
        <w:rPr>
          <w:szCs w:val="24"/>
        </w:rPr>
        <w:t xml:space="preserve"> </w:t>
      </w:r>
      <w:r w:rsidRPr="00BD727B">
        <w:rPr>
          <w:szCs w:val="24"/>
        </w:rPr>
        <w:t xml:space="preserve"> </w:t>
      </w:r>
      <w:r w:rsidRPr="00BD727B">
        <w:rPr>
          <w:szCs w:val="24"/>
          <w:u w:val="single"/>
        </w:rPr>
        <w:t>__________________________________________________________</w:t>
      </w:r>
    </w:p>
    <w:p w:rsidR="000B51F5" w:rsidRPr="00BD727B" w:rsidRDefault="000B51F5" w:rsidP="00613EB6">
      <w:pPr>
        <w:tabs>
          <w:tab w:val="left" w:pos="360"/>
        </w:tabs>
        <w:ind w:left="720"/>
        <w:rPr>
          <w:szCs w:val="24"/>
        </w:rPr>
      </w:pPr>
      <w:r w:rsidRPr="00BD727B">
        <w:rPr>
          <w:szCs w:val="24"/>
        </w:rPr>
        <w:t xml:space="preserve">organization: </w:t>
      </w:r>
      <w:r w:rsidR="00922280" w:rsidRPr="00BD727B">
        <w:rPr>
          <w:szCs w:val="24"/>
        </w:rPr>
        <w:t xml:space="preserve"> </w:t>
      </w:r>
      <w:r w:rsidRPr="00BD727B">
        <w:rPr>
          <w:szCs w:val="24"/>
          <w:u w:val="single"/>
        </w:rPr>
        <w:t>_______________________________________________________</w:t>
      </w:r>
    </w:p>
    <w:p w:rsidR="000B51F5" w:rsidRPr="00BD727B" w:rsidRDefault="000B51F5" w:rsidP="00613EB6">
      <w:pPr>
        <w:tabs>
          <w:tab w:val="left" w:pos="360"/>
        </w:tabs>
        <w:ind w:left="720"/>
        <w:rPr>
          <w:szCs w:val="24"/>
          <w:u w:val="single"/>
        </w:rPr>
      </w:pPr>
      <w:r w:rsidRPr="00BD727B">
        <w:rPr>
          <w:szCs w:val="24"/>
        </w:rPr>
        <w:t xml:space="preserve">street &amp; number: </w:t>
      </w:r>
      <w:r w:rsidR="00922280" w:rsidRPr="00BD727B">
        <w:rPr>
          <w:szCs w:val="24"/>
        </w:rPr>
        <w:t xml:space="preserve"> </w:t>
      </w:r>
      <w:r w:rsidRPr="00BD727B">
        <w:rPr>
          <w:szCs w:val="24"/>
          <w:u w:val="single"/>
        </w:rPr>
        <w:t>_____________________________________________________</w:t>
      </w:r>
    </w:p>
    <w:p w:rsidR="000B51F5" w:rsidRPr="00BD727B" w:rsidRDefault="000B51F5" w:rsidP="00613EB6">
      <w:pPr>
        <w:tabs>
          <w:tab w:val="left" w:pos="360"/>
        </w:tabs>
        <w:ind w:left="720"/>
        <w:rPr>
          <w:szCs w:val="24"/>
        </w:rPr>
      </w:pPr>
      <w:r w:rsidRPr="00BD727B">
        <w:rPr>
          <w:szCs w:val="24"/>
        </w:rPr>
        <w:t xml:space="preserve">city or town:  </w:t>
      </w:r>
      <w:r w:rsidRPr="00BD727B">
        <w:rPr>
          <w:szCs w:val="24"/>
          <w:u w:val="single"/>
        </w:rPr>
        <w:t>_________________________</w:t>
      </w:r>
      <w:r w:rsidRPr="00BD727B">
        <w:rPr>
          <w:szCs w:val="24"/>
        </w:rPr>
        <w:t xml:space="preserve"> </w:t>
      </w:r>
      <w:r w:rsidR="00613EB6" w:rsidRPr="00BD727B">
        <w:rPr>
          <w:szCs w:val="24"/>
        </w:rPr>
        <w:t xml:space="preserve"> </w:t>
      </w:r>
      <w:r w:rsidRPr="00BD727B">
        <w:rPr>
          <w:szCs w:val="24"/>
        </w:rPr>
        <w:t xml:space="preserve">state: </w:t>
      </w:r>
      <w:r w:rsidR="00922280" w:rsidRPr="00BD727B">
        <w:rPr>
          <w:szCs w:val="24"/>
        </w:rPr>
        <w:t xml:space="preserve"> </w:t>
      </w:r>
      <w:r w:rsidRPr="00BD727B">
        <w:rPr>
          <w:szCs w:val="24"/>
          <w:u w:val="single"/>
        </w:rPr>
        <w:t>____________</w:t>
      </w:r>
      <w:r w:rsidRPr="00BD727B">
        <w:rPr>
          <w:szCs w:val="24"/>
        </w:rPr>
        <w:t xml:space="preserve"> </w:t>
      </w:r>
      <w:r w:rsidR="00613EB6" w:rsidRPr="00BD727B">
        <w:rPr>
          <w:szCs w:val="24"/>
        </w:rPr>
        <w:t xml:space="preserve"> </w:t>
      </w:r>
      <w:r w:rsidRPr="00BD727B">
        <w:rPr>
          <w:szCs w:val="24"/>
        </w:rPr>
        <w:t>zip code:</w:t>
      </w:r>
      <w:r w:rsidR="00922280" w:rsidRPr="00BD727B">
        <w:rPr>
          <w:szCs w:val="24"/>
        </w:rPr>
        <w:t xml:space="preserve">  </w:t>
      </w:r>
      <w:r w:rsidRPr="00BD727B">
        <w:rPr>
          <w:szCs w:val="24"/>
          <w:u w:val="single"/>
        </w:rPr>
        <w:t>___________</w:t>
      </w:r>
    </w:p>
    <w:p w:rsidR="000B51F5" w:rsidRPr="00BD727B" w:rsidRDefault="000B51F5" w:rsidP="00613EB6">
      <w:pPr>
        <w:tabs>
          <w:tab w:val="left" w:pos="360"/>
        </w:tabs>
        <w:ind w:left="720"/>
        <w:rPr>
          <w:szCs w:val="24"/>
        </w:rPr>
      </w:pPr>
      <w:r w:rsidRPr="00BD727B">
        <w:rPr>
          <w:szCs w:val="24"/>
        </w:rPr>
        <w:t>e-mail:</w:t>
      </w:r>
      <w:r w:rsidR="00922280" w:rsidRPr="00BD727B">
        <w:rPr>
          <w:szCs w:val="24"/>
        </w:rPr>
        <w:t xml:space="preserve"> </w:t>
      </w:r>
      <w:r w:rsidRPr="00BD727B">
        <w:rPr>
          <w:szCs w:val="24"/>
        </w:rPr>
        <w:t xml:space="preserve"> </w:t>
      </w:r>
      <w:r w:rsidRPr="00BD727B">
        <w:rPr>
          <w:szCs w:val="24"/>
          <w:u w:val="single"/>
        </w:rPr>
        <w:t>______________________________</w:t>
      </w:r>
      <w:r w:rsidR="00613EB6" w:rsidRPr="00BD727B">
        <w:rPr>
          <w:szCs w:val="24"/>
        </w:rPr>
        <w:t xml:space="preserve">  </w:t>
      </w:r>
      <w:r w:rsidRPr="00BD727B">
        <w:rPr>
          <w:szCs w:val="24"/>
        </w:rPr>
        <w:t xml:space="preserve">telephone: </w:t>
      </w:r>
      <w:r w:rsidR="00922280" w:rsidRPr="00BD727B">
        <w:rPr>
          <w:szCs w:val="24"/>
        </w:rPr>
        <w:t xml:space="preserve"> </w:t>
      </w:r>
      <w:r w:rsidRPr="00BD727B">
        <w:rPr>
          <w:szCs w:val="24"/>
          <w:u w:val="single"/>
        </w:rPr>
        <w:t>________________________</w:t>
      </w:r>
    </w:p>
    <w:p w:rsidR="000B51F5" w:rsidRPr="00BD727B" w:rsidRDefault="000B51F5" w:rsidP="00613EB6">
      <w:pPr>
        <w:ind w:left="720"/>
        <w:rPr>
          <w:szCs w:val="24"/>
        </w:rPr>
      </w:pPr>
    </w:p>
    <w:p w:rsidR="00A547C4" w:rsidRDefault="00922280" w:rsidP="00613EB6">
      <w:pPr>
        <w:ind w:left="720"/>
        <w:rPr>
          <w:szCs w:val="24"/>
          <w:u w:val="single"/>
        </w:rPr>
      </w:pPr>
      <w:r w:rsidRPr="00BD727B">
        <w:rPr>
          <w:szCs w:val="24"/>
        </w:rPr>
        <w:t xml:space="preserve">Legal Owner’s Signature: </w:t>
      </w:r>
      <w:r w:rsidRPr="00BD727B">
        <w:rPr>
          <w:szCs w:val="24"/>
          <w:u w:val="single"/>
        </w:rPr>
        <w:t>_______</w:t>
      </w:r>
      <w:r w:rsidR="00613EB6" w:rsidRPr="00BD727B">
        <w:rPr>
          <w:szCs w:val="24"/>
          <w:u w:val="single"/>
        </w:rPr>
        <w:t>_______________</w:t>
      </w:r>
      <w:r w:rsidRPr="00BD727B">
        <w:rPr>
          <w:szCs w:val="24"/>
          <w:u w:val="single"/>
        </w:rPr>
        <w:t>________________________</w:t>
      </w:r>
      <w:r w:rsidRPr="00BD727B">
        <w:rPr>
          <w:szCs w:val="24"/>
        </w:rPr>
        <w:t xml:space="preserve">  </w:t>
      </w:r>
      <w:r w:rsidR="00750378">
        <w:rPr>
          <w:szCs w:val="24"/>
        </w:rPr>
        <w:br/>
      </w:r>
      <w:r w:rsidRPr="00BD727B">
        <w:rPr>
          <w:szCs w:val="24"/>
        </w:rPr>
        <w:t xml:space="preserve">Date: </w:t>
      </w:r>
      <w:r w:rsidRPr="00BD727B">
        <w:rPr>
          <w:szCs w:val="24"/>
          <w:u w:val="single"/>
        </w:rPr>
        <w:t>____________</w:t>
      </w:r>
    </w:p>
    <w:p w:rsidR="00922280" w:rsidRPr="00BD727B" w:rsidRDefault="00922280" w:rsidP="00613EB6">
      <w:pPr>
        <w:ind w:left="720"/>
        <w:rPr>
          <w:szCs w:val="24"/>
        </w:rPr>
      </w:pPr>
    </w:p>
    <w:p w:rsidR="00922280" w:rsidRPr="00BD727B" w:rsidRDefault="00922280" w:rsidP="00922280">
      <w:pPr>
        <w:jc w:val="center"/>
        <w:rPr>
          <w:bCs/>
          <w:iCs/>
          <w:color w:val="FF0000"/>
        </w:rPr>
      </w:pPr>
      <w:r w:rsidRPr="00BD727B">
        <w:rPr>
          <w:b/>
          <w:bCs/>
          <w:i/>
          <w:iCs/>
          <w:color w:val="FF0000"/>
        </w:rPr>
        <w:t>• • Signature required for processing all applications. • •</w:t>
      </w:r>
    </w:p>
    <w:p w:rsidR="00922280" w:rsidRPr="00BD727B" w:rsidRDefault="00922280" w:rsidP="00613EB6">
      <w:pPr>
        <w:ind w:left="720"/>
        <w:rPr>
          <w:bCs/>
          <w:iCs/>
          <w:szCs w:val="24"/>
        </w:rPr>
      </w:pPr>
    </w:p>
    <w:p w:rsidR="00922280" w:rsidRPr="00BD727B" w:rsidRDefault="00922280" w:rsidP="00613EB6">
      <w:pPr>
        <w:ind w:left="720"/>
        <w:rPr>
          <w:bCs/>
          <w:szCs w:val="24"/>
        </w:rPr>
      </w:pPr>
      <w:r w:rsidRPr="00BD727B">
        <w:rPr>
          <w:szCs w:val="24"/>
        </w:rPr>
        <w:t xml:space="preserve">In the event of corporate ownership </w:t>
      </w:r>
      <w:r w:rsidRPr="00BD727B">
        <w:rPr>
          <w:bCs/>
          <w:szCs w:val="24"/>
        </w:rPr>
        <w:t>you must provide the name and title of the appropriate contact person.</w:t>
      </w:r>
    </w:p>
    <w:p w:rsidR="00922280" w:rsidRPr="00BD727B" w:rsidRDefault="00922280" w:rsidP="00613EB6">
      <w:pPr>
        <w:ind w:left="1440"/>
        <w:rPr>
          <w:szCs w:val="24"/>
          <w:u w:val="single"/>
        </w:rPr>
      </w:pPr>
      <w:r w:rsidRPr="00BD727B">
        <w:rPr>
          <w:bCs/>
          <w:szCs w:val="24"/>
        </w:rPr>
        <w:t xml:space="preserve">Contact person:  </w:t>
      </w:r>
      <w:r w:rsidRPr="00BD727B">
        <w:rPr>
          <w:szCs w:val="24"/>
          <w:u w:val="single"/>
        </w:rPr>
        <w:t>_________________________________________________________</w:t>
      </w:r>
    </w:p>
    <w:p w:rsidR="00922280" w:rsidRPr="00BD727B" w:rsidRDefault="00922280" w:rsidP="00613EB6">
      <w:pPr>
        <w:ind w:left="1440"/>
        <w:rPr>
          <w:szCs w:val="24"/>
        </w:rPr>
      </w:pPr>
      <w:r w:rsidRPr="00BD727B">
        <w:rPr>
          <w:szCs w:val="24"/>
        </w:rPr>
        <w:t xml:space="preserve">Daytime Telephone:  </w:t>
      </w:r>
      <w:r w:rsidRPr="00BD727B">
        <w:rPr>
          <w:szCs w:val="24"/>
          <w:u w:val="single"/>
        </w:rPr>
        <w:t>____________________</w:t>
      </w:r>
    </w:p>
    <w:p w:rsidR="00922280" w:rsidRPr="00BD727B" w:rsidRDefault="00922280" w:rsidP="00613EB6">
      <w:pPr>
        <w:ind w:left="720"/>
        <w:rPr>
          <w:szCs w:val="24"/>
        </w:rPr>
      </w:pPr>
    </w:p>
    <w:p w:rsidR="00922280" w:rsidRPr="00BD727B" w:rsidRDefault="00922280" w:rsidP="00613EB6">
      <w:pPr>
        <w:tabs>
          <w:tab w:val="left" w:pos="720"/>
        </w:tabs>
        <w:ind w:left="720"/>
        <w:rPr>
          <w:szCs w:val="24"/>
        </w:rPr>
      </w:pPr>
      <w:r w:rsidRPr="00BD727B">
        <w:rPr>
          <w:b/>
          <w:bCs/>
          <w:szCs w:val="24"/>
        </w:rPr>
        <w:t xml:space="preserve">Applicant Information </w:t>
      </w:r>
      <w:r w:rsidRPr="00BD727B">
        <w:rPr>
          <w:szCs w:val="24"/>
        </w:rPr>
        <w:t>(Individual completing form if other than legal owner of property)</w:t>
      </w:r>
    </w:p>
    <w:p w:rsidR="00922280" w:rsidRPr="00BD727B" w:rsidRDefault="00922280" w:rsidP="00613EB6">
      <w:pPr>
        <w:tabs>
          <w:tab w:val="left" w:pos="360"/>
          <w:tab w:val="left" w:pos="720"/>
        </w:tabs>
        <w:ind w:left="720"/>
        <w:rPr>
          <w:szCs w:val="24"/>
          <w:u w:val="single"/>
        </w:rPr>
      </w:pPr>
      <w:r w:rsidRPr="00BD727B">
        <w:rPr>
          <w:szCs w:val="24"/>
        </w:rPr>
        <w:t xml:space="preserve">name/title:  </w:t>
      </w:r>
      <w:r w:rsidRPr="00BD727B">
        <w:rPr>
          <w:szCs w:val="24"/>
          <w:u w:val="single"/>
        </w:rPr>
        <w:t>__________________________________________________________</w:t>
      </w:r>
    </w:p>
    <w:p w:rsidR="00922280" w:rsidRPr="00BD727B" w:rsidRDefault="00922280" w:rsidP="00613EB6">
      <w:pPr>
        <w:tabs>
          <w:tab w:val="left" w:pos="360"/>
          <w:tab w:val="left" w:pos="720"/>
        </w:tabs>
        <w:ind w:left="720"/>
        <w:rPr>
          <w:szCs w:val="24"/>
        </w:rPr>
      </w:pPr>
      <w:r w:rsidRPr="00BD727B">
        <w:rPr>
          <w:szCs w:val="24"/>
        </w:rPr>
        <w:t xml:space="preserve">organization:  </w:t>
      </w:r>
      <w:r w:rsidRPr="00BD727B">
        <w:rPr>
          <w:szCs w:val="24"/>
          <w:u w:val="single"/>
        </w:rPr>
        <w:t>_______________________________________________________</w:t>
      </w:r>
    </w:p>
    <w:p w:rsidR="00922280" w:rsidRPr="00BD727B" w:rsidRDefault="00922280" w:rsidP="00613EB6">
      <w:pPr>
        <w:tabs>
          <w:tab w:val="left" w:pos="360"/>
          <w:tab w:val="left" w:pos="720"/>
        </w:tabs>
        <w:ind w:left="720"/>
        <w:rPr>
          <w:szCs w:val="24"/>
          <w:u w:val="single"/>
        </w:rPr>
      </w:pPr>
      <w:r w:rsidRPr="00BD727B">
        <w:rPr>
          <w:szCs w:val="24"/>
        </w:rPr>
        <w:t xml:space="preserve">street &amp; number:  </w:t>
      </w:r>
      <w:r w:rsidRPr="00BD727B">
        <w:rPr>
          <w:szCs w:val="24"/>
          <w:u w:val="single"/>
        </w:rPr>
        <w:t>_____________________________________________________</w:t>
      </w:r>
    </w:p>
    <w:p w:rsidR="00922280" w:rsidRPr="00BD727B" w:rsidRDefault="00922280" w:rsidP="00613EB6">
      <w:pPr>
        <w:tabs>
          <w:tab w:val="left" w:pos="360"/>
          <w:tab w:val="left" w:pos="720"/>
        </w:tabs>
        <w:ind w:left="720"/>
        <w:rPr>
          <w:szCs w:val="24"/>
        </w:rPr>
      </w:pPr>
      <w:r w:rsidRPr="00BD727B">
        <w:rPr>
          <w:szCs w:val="24"/>
        </w:rPr>
        <w:t xml:space="preserve">city or town:  </w:t>
      </w:r>
      <w:r w:rsidRPr="00BD727B">
        <w:rPr>
          <w:szCs w:val="24"/>
          <w:u w:val="single"/>
        </w:rPr>
        <w:t>_________________________</w:t>
      </w:r>
      <w:r w:rsidRPr="00BD727B">
        <w:rPr>
          <w:szCs w:val="24"/>
        </w:rPr>
        <w:t xml:space="preserve"> </w:t>
      </w:r>
      <w:r w:rsidR="00613EB6" w:rsidRPr="00BD727B">
        <w:rPr>
          <w:szCs w:val="24"/>
        </w:rPr>
        <w:t xml:space="preserve"> </w:t>
      </w:r>
      <w:r w:rsidRPr="00BD727B">
        <w:rPr>
          <w:szCs w:val="24"/>
        </w:rPr>
        <w:t xml:space="preserve">state:  </w:t>
      </w:r>
      <w:r w:rsidRPr="00BD727B">
        <w:rPr>
          <w:szCs w:val="24"/>
          <w:u w:val="single"/>
        </w:rPr>
        <w:t>____________</w:t>
      </w:r>
      <w:r w:rsidRPr="00BD727B">
        <w:rPr>
          <w:szCs w:val="24"/>
        </w:rPr>
        <w:t xml:space="preserve"> </w:t>
      </w:r>
      <w:r w:rsidR="00613EB6" w:rsidRPr="00BD727B">
        <w:rPr>
          <w:szCs w:val="24"/>
        </w:rPr>
        <w:t xml:space="preserve"> </w:t>
      </w:r>
      <w:r w:rsidRPr="00BD727B">
        <w:rPr>
          <w:szCs w:val="24"/>
        </w:rPr>
        <w:t xml:space="preserve">zip code:  </w:t>
      </w:r>
      <w:r w:rsidRPr="00BD727B">
        <w:rPr>
          <w:szCs w:val="24"/>
          <w:u w:val="single"/>
        </w:rPr>
        <w:t>___________</w:t>
      </w:r>
    </w:p>
    <w:p w:rsidR="00922280" w:rsidRDefault="00922280" w:rsidP="00613EB6">
      <w:pPr>
        <w:tabs>
          <w:tab w:val="left" w:pos="360"/>
          <w:tab w:val="left" w:pos="720"/>
        </w:tabs>
        <w:ind w:left="720"/>
        <w:rPr>
          <w:szCs w:val="24"/>
          <w:u w:val="single"/>
        </w:rPr>
      </w:pPr>
      <w:r w:rsidRPr="00BD727B">
        <w:rPr>
          <w:szCs w:val="24"/>
        </w:rPr>
        <w:t xml:space="preserve">e-mail:  </w:t>
      </w:r>
      <w:r w:rsidRPr="00BD727B">
        <w:rPr>
          <w:szCs w:val="24"/>
          <w:u w:val="single"/>
        </w:rPr>
        <w:t>______________________________</w:t>
      </w:r>
      <w:r w:rsidR="00613EB6" w:rsidRPr="00BD727B">
        <w:rPr>
          <w:szCs w:val="24"/>
        </w:rPr>
        <w:t xml:space="preserve">  </w:t>
      </w:r>
      <w:r w:rsidRPr="00BD727B">
        <w:rPr>
          <w:szCs w:val="24"/>
        </w:rPr>
        <w:t xml:space="preserve">telephone:  </w:t>
      </w:r>
      <w:r w:rsidRPr="00BD727B">
        <w:rPr>
          <w:szCs w:val="24"/>
          <w:u w:val="single"/>
        </w:rPr>
        <w:t>________________________</w:t>
      </w:r>
    </w:p>
    <w:p w:rsidR="00A547C4" w:rsidRPr="00922280" w:rsidRDefault="00A547C4" w:rsidP="00A547C4">
      <w:pPr>
        <w:ind w:left="720"/>
        <w:rPr>
          <w:rFonts w:ascii="Garamond" w:hAnsi="Garamond"/>
          <w:szCs w:val="24"/>
        </w:rPr>
      </w:pPr>
      <w:r w:rsidRPr="00922280">
        <w:rPr>
          <w:rFonts w:ascii="Garamond" w:hAnsi="Garamond"/>
          <w:szCs w:val="24"/>
        </w:rPr>
        <w:t xml:space="preserve">Date: </w:t>
      </w:r>
      <w:r w:rsidRPr="00922280">
        <w:rPr>
          <w:rFonts w:ascii="Garamond" w:hAnsi="Garamond"/>
          <w:szCs w:val="24"/>
          <w:u w:val="single"/>
        </w:rPr>
        <w:t>____________</w:t>
      </w:r>
    </w:p>
    <w:p w:rsidR="00922280" w:rsidRPr="00BD727B" w:rsidRDefault="00922280" w:rsidP="00922280">
      <w:pPr>
        <w:rPr>
          <w:szCs w:val="24"/>
        </w:rPr>
      </w:pPr>
    </w:p>
    <w:p w:rsidR="00613EB6" w:rsidRPr="00BD727B" w:rsidRDefault="00613EB6" w:rsidP="00922280">
      <w:pPr>
        <w:rPr>
          <w:szCs w:val="24"/>
        </w:rPr>
      </w:pPr>
    </w:p>
    <w:p w:rsidR="00364409" w:rsidRPr="00BD727B" w:rsidRDefault="00364409" w:rsidP="00BD727B">
      <w:pPr>
        <w:jc w:val="center"/>
        <w:rPr>
          <w:szCs w:val="24"/>
        </w:rPr>
      </w:pPr>
      <w:r w:rsidRPr="00BD727B">
        <w:rPr>
          <w:szCs w:val="24"/>
        </w:rPr>
        <w:t>PLEASE DO NOT ATTACH CONTINUATION SHEETS TO THIS FORM. THANK YOU!</w:t>
      </w:r>
    </w:p>
    <w:sectPr w:rsidR="00364409" w:rsidRPr="00BD727B" w:rsidSect="001A2C6B">
      <w:headerReference w:type="default" r:id="rId14"/>
      <w:footerReference w:type="default" r:id="rId15"/>
      <w:pgSz w:w="12240" w:h="15840"/>
      <w:pgMar w:top="432" w:right="720" w:bottom="720" w:left="720" w:header="28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BBF" w:rsidRDefault="00CF3BBF" w:rsidP="002573B8">
      <w:r>
        <w:separator/>
      </w:r>
    </w:p>
  </w:endnote>
  <w:endnote w:type="continuationSeparator" w:id="0">
    <w:p w:rsidR="00CF3BBF" w:rsidRDefault="00CF3BBF" w:rsidP="00257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sz w:val="18"/>
        <w:szCs w:val="18"/>
      </w:rPr>
      <w:id w:val="-349877503"/>
      <w:docPartObj>
        <w:docPartGallery w:val="Page Numbers (Bottom of Page)"/>
        <w:docPartUnique/>
      </w:docPartObj>
    </w:sdtPr>
    <w:sdtEndPr>
      <w:rPr>
        <w:noProof/>
        <w:sz w:val="20"/>
      </w:rPr>
    </w:sdtEndPr>
    <w:sdtContent>
      <w:p w:rsidR="00947C72" w:rsidRDefault="001A2C6B" w:rsidP="00E326B3">
        <w:pPr>
          <w:pStyle w:val="Footer"/>
          <w:jc w:val="right"/>
          <w:rPr>
            <w:rFonts w:ascii="Garamond" w:hAnsi="Garamond"/>
            <w:noProof/>
            <w:sz w:val="18"/>
            <w:szCs w:val="18"/>
          </w:rPr>
        </w:pPr>
        <w:r>
          <w:rPr>
            <w:rFonts w:ascii="Garamond" w:hAnsi="Garamond"/>
            <w:sz w:val="18"/>
            <w:szCs w:val="18"/>
          </w:rPr>
          <w:t>Department of Historic Resources</w:t>
        </w:r>
        <w:r>
          <w:rPr>
            <w:rFonts w:ascii="Garamond" w:hAnsi="Garamond"/>
            <w:sz w:val="18"/>
            <w:szCs w:val="18"/>
          </w:rPr>
          <w:tab/>
        </w:r>
        <w:r>
          <w:rPr>
            <w:rFonts w:ascii="Garamond" w:hAnsi="Garamond"/>
            <w:sz w:val="18"/>
            <w:szCs w:val="18"/>
          </w:rPr>
          <w:tab/>
        </w:r>
        <w:r w:rsidRPr="002573B8">
          <w:rPr>
            <w:rFonts w:ascii="Garamond" w:hAnsi="Garamond"/>
            <w:sz w:val="18"/>
            <w:szCs w:val="18"/>
          </w:rPr>
          <w:t xml:space="preserve">Preliminary Information Form </w:t>
        </w:r>
        <w:r>
          <w:rPr>
            <w:rFonts w:ascii="Garamond" w:hAnsi="Garamond"/>
            <w:sz w:val="18"/>
            <w:szCs w:val="18"/>
          </w:rPr>
          <w:tab/>
        </w:r>
        <w:r w:rsidRPr="002573B8">
          <w:rPr>
            <w:rFonts w:ascii="Garamond" w:hAnsi="Garamond"/>
            <w:sz w:val="18"/>
            <w:szCs w:val="18"/>
          </w:rPr>
          <w:fldChar w:fldCharType="begin"/>
        </w:r>
        <w:r w:rsidRPr="002573B8">
          <w:rPr>
            <w:rFonts w:ascii="Garamond" w:hAnsi="Garamond"/>
            <w:sz w:val="18"/>
            <w:szCs w:val="18"/>
          </w:rPr>
          <w:instrText xml:space="preserve"> PAGE   \* MERGEFORMAT </w:instrText>
        </w:r>
        <w:r w:rsidRPr="002573B8">
          <w:rPr>
            <w:rFonts w:ascii="Garamond" w:hAnsi="Garamond"/>
            <w:sz w:val="18"/>
            <w:szCs w:val="18"/>
          </w:rPr>
          <w:fldChar w:fldCharType="separate"/>
        </w:r>
        <w:r w:rsidR="00C62CF0">
          <w:rPr>
            <w:rFonts w:ascii="Garamond" w:hAnsi="Garamond"/>
            <w:noProof/>
            <w:sz w:val="18"/>
            <w:szCs w:val="18"/>
          </w:rPr>
          <w:t>5</w:t>
        </w:r>
        <w:r w:rsidRPr="002573B8">
          <w:rPr>
            <w:rFonts w:ascii="Garamond" w:hAnsi="Garamond"/>
            <w:noProof/>
            <w:sz w:val="18"/>
            <w:szCs w:val="18"/>
          </w:rPr>
          <w:fldChar w:fldCharType="end"/>
        </w:r>
      </w:p>
      <w:p w:rsidR="003452E8" w:rsidRDefault="008755DF" w:rsidP="008755DF">
        <w:pPr>
          <w:pStyle w:val="Footer"/>
          <w:tabs>
            <w:tab w:val="clear" w:pos="9360"/>
            <w:tab w:val="right" w:pos="8460"/>
          </w:tabs>
          <w:rPr>
            <w:rFonts w:ascii="Garamond" w:hAnsi="Garamond"/>
            <w:noProof/>
            <w:sz w:val="18"/>
            <w:szCs w:val="18"/>
          </w:rPr>
        </w:pPr>
        <w:r>
          <w:rPr>
            <w:rStyle w:val="PageNumber"/>
            <w:sz w:val="20"/>
          </w:rPr>
          <w:fldChar w:fldCharType="begin"/>
        </w:r>
        <w:r>
          <w:rPr>
            <w:rStyle w:val="PageNumber"/>
            <w:sz w:val="20"/>
          </w:rPr>
          <w:instrText xml:space="preserve"> DATE \@ "M/d/yyyy" </w:instrText>
        </w:r>
        <w:r>
          <w:rPr>
            <w:rStyle w:val="PageNumber"/>
            <w:sz w:val="20"/>
          </w:rPr>
          <w:fldChar w:fldCharType="separate"/>
        </w:r>
        <w:r w:rsidR="00C62CF0">
          <w:rPr>
            <w:rStyle w:val="PageNumber"/>
            <w:noProof/>
            <w:sz w:val="20"/>
          </w:rPr>
          <w:t>9/21/2022</w:t>
        </w:r>
        <w:r>
          <w:rPr>
            <w:rStyle w:val="PageNumber"/>
            <w:sz w:val="20"/>
          </w:rPr>
          <w:fldChar w:fldCharType="end"/>
        </w:r>
        <w:r>
          <w:rPr>
            <w:rStyle w:val="PageNumber"/>
            <w:sz w:val="20"/>
          </w:rPr>
          <w:tab/>
        </w:r>
        <w:r w:rsidR="00947C72">
          <w:rPr>
            <w:rFonts w:ascii="Garamond" w:hAnsi="Garamond"/>
            <w:noProof/>
            <w:sz w:val="18"/>
            <w:szCs w:val="18"/>
          </w:rPr>
          <w:tab/>
        </w:r>
        <w:r w:rsidR="00E326B3">
          <w:rPr>
            <w:rFonts w:ascii="Garamond" w:hAnsi="Garamond"/>
            <w:noProof/>
            <w:sz w:val="18"/>
            <w:szCs w:val="18"/>
          </w:rPr>
          <w:tab/>
        </w:r>
        <w:r w:rsidR="00947C72">
          <w:rPr>
            <w:rFonts w:ascii="Garamond" w:hAnsi="Garamond"/>
            <w:noProof/>
            <w:sz w:val="18"/>
            <w:szCs w:val="18"/>
          </w:rPr>
          <w:t xml:space="preserve">Rev. </w:t>
        </w:r>
        <w:r w:rsidR="00C62CF0">
          <w:rPr>
            <w:rFonts w:ascii="Garamond" w:hAnsi="Garamond"/>
            <w:noProof/>
            <w:sz w:val="18"/>
            <w:szCs w:val="18"/>
          </w:rPr>
          <w:t>Sept</w:t>
        </w:r>
        <w:r w:rsidR="000D4EA0">
          <w:rPr>
            <w:rFonts w:ascii="Garamond" w:hAnsi="Garamond"/>
            <w:noProof/>
            <w:sz w:val="18"/>
            <w:szCs w:val="18"/>
          </w:rPr>
          <w:t>ember</w:t>
        </w:r>
        <w:r w:rsidR="00236893">
          <w:rPr>
            <w:rFonts w:ascii="Garamond" w:hAnsi="Garamond"/>
            <w:noProof/>
            <w:sz w:val="18"/>
            <w:szCs w:val="18"/>
          </w:rPr>
          <w:t xml:space="preserve"> </w:t>
        </w:r>
        <w:r w:rsidR="00C62CF0">
          <w:rPr>
            <w:rFonts w:ascii="Garamond" w:hAnsi="Garamond"/>
            <w:noProof/>
            <w:sz w:val="18"/>
            <w:szCs w:val="18"/>
          </w:rPr>
          <w:t>2022</w:t>
        </w:r>
      </w:p>
      <w:p w:rsidR="00242D49" w:rsidRPr="003452E8" w:rsidRDefault="003452E8" w:rsidP="003452E8">
        <w:pPr>
          <w:jc w:val="center"/>
          <w:rPr>
            <w:rFonts w:ascii="Garamond" w:hAnsi="Garamond"/>
            <w:i/>
            <w:sz w:val="20"/>
            <w:szCs w:val="18"/>
          </w:rPr>
        </w:pPr>
        <w:r w:rsidRPr="003452E8">
          <w:rPr>
            <w:rFonts w:ascii="Garamond" w:hAnsi="Garamond"/>
            <w:i/>
            <w:sz w:val="20"/>
            <w:szCs w:val="18"/>
          </w:rPr>
          <w:t>Note: PIFs are prepared by applicants and evaluated by DHR staff and the State Review Board based on information known at the time of preparation. Recommendations concerning PIFs are subject to change if new information becomes available.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BBF" w:rsidRDefault="00CF3BBF" w:rsidP="002573B8">
      <w:r>
        <w:separator/>
      </w:r>
    </w:p>
  </w:footnote>
  <w:footnote w:type="continuationSeparator" w:id="0">
    <w:p w:rsidR="00CF3BBF" w:rsidRDefault="00CF3BBF" w:rsidP="00257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C6B" w:rsidRDefault="001A2C6B" w:rsidP="001A2C6B">
    <w:pPr>
      <w:pStyle w:val="Header"/>
      <w:jc w:val="center"/>
    </w:pPr>
    <w:r>
      <w:rPr>
        <w:rFonts w:ascii="Arial" w:hAnsi="Arial" w:cs="Arial"/>
        <w:b/>
        <w:noProof/>
        <w:szCs w:val="24"/>
      </w:rPr>
      <w:drawing>
        <wp:inline distT="0" distB="0" distL="0" distR="0" wp14:anchorId="04A48BFB" wp14:editId="379AE0D2">
          <wp:extent cx="5195666" cy="914400"/>
          <wp:effectExtent l="0" t="0" r="5080" b="0"/>
          <wp:docPr id="3" name="Picture 3" descr="C:\Users\qaf45223\Documents\Board Meeting Materials\DHR Banner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qaf45223\Documents\Board Meeting Materials\DHR Banner_cropp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666" cy="914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C6B" w:rsidRDefault="001A2C6B" w:rsidP="001A2C6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1A4A"/>
    <w:multiLevelType w:val="hybridMultilevel"/>
    <w:tmpl w:val="5F141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943D4"/>
    <w:multiLevelType w:val="hybridMultilevel"/>
    <w:tmpl w:val="E0D03B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EB59A0"/>
    <w:multiLevelType w:val="hybridMultilevel"/>
    <w:tmpl w:val="DD325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452D50"/>
    <w:multiLevelType w:val="hybridMultilevel"/>
    <w:tmpl w:val="B86EC79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C83711"/>
    <w:multiLevelType w:val="hybridMultilevel"/>
    <w:tmpl w:val="83E8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ED4"/>
    <w:rsid w:val="0000224D"/>
    <w:rsid w:val="0000758B"/>
    <w:rsid w:val="000B51F5"/>
    <w:rsid w:val="000D4EA0"/>
    <w:rsid w:val="000F74CC"/>
    <w:rsid w:val="0018048A"/>
    <w:rsid w:val="001838DC"/>
    <w:rsid w:val="001A2C6B"/>
    <w:rsid w:val="001F1AF0"/>
    <w:rsid w:val="00236893"/>
    <w:rsid w:val="00242D49"/>
    <w:rsid w:val="002573B8"/>
    <w:rsid w:val="00263AC4"/>
    <w:rsid w:val="00286AA0"/>
    <w:rsid w:val="002922A3"/>
    <w:rsid w:val="002A7F8B"/>
    <w:rsid w:val="003452E8"/>
    <w:rsid w:val="00346ADA"/>
    <w:rsid w:val="00364409"/>
    <w:rsid w:val="003C1E28"/>
    <w:rsid w:val="003D6078"/>
    <w:rsid w:val="00436316"/>
    <w:rsid w:val="0056577F"/>
    <w:rsid w:val="0057506F"/>
    <w:rsid w:val="00577768"/>
    <w:rsid w:val="00613EB6"/>
    <w:rsid w:val="006252BA"/>
    <w:rsid w:val="00691857"/>
    <w:rsid w:val="006A75B5"/>
    <w:rsid w:val="006F24F9"/>
    <w:rsid w:val="006F47D8"/>
    <w:rsid w:val="00730CAA"/>
    <w:rsid w:val="00750378"/>
    <w:rsid w:val="008755DF"/>
    <w:rsid w:val="008D7ED4"/>
    <w:rsid w:val="009079C1"/>
    <w:rsid w:val="00922280"/>
    <w:rsid w:val="0092361C"/>
    <w:rsid w:val="00933E1D"/>
    <w:rsid w:val="00947C72"/>
    <w:rsid w:val="00982C51"/>
    <w:rsid w:val="009B318B"/>
    <w:rsid w:val="009E642A"/>
    <w:rsid w:val="00A07D21"/>
    <w:rsid w:val="00A20381"/>
    <w:rsid w:val="00A43A7E"/>
    <w:rsid w:val="00A547C4"/>
    <w:rsid w:val="00A80557"/>
    <w:rsid w:val="00B0711A"/>
    <w:rsid w:val="00B40428"/>
    <w:rsid w:val="00BD5F1A"/>
    <w:rsid w:val="00BD727B"/>
    <w:rsid w:val="00BF386C"/>
    <w:rsid w:val="00C214DE"/>
    <w:rsid w:val="00C543BC"/>
    <w:rsid w:val="00C62CF0"/>
    <w:rsid w:val="00C87EB1"/>
    <w:rsid w:val="00CF3BBF"/>
    <w:rsid w:val="00D22304"/>
    <w:rsid w:val="00D92197"/>
    <w:rsid w:val="00DB4F00"/>
    <w:rsid w:val="00DE01C7"/>
    <w:rsid w:val="00E030F8"/>
    <w:rsid w:val="00E13E28"/>
    <w:rsid w:val="00E3062A"/>
    <w:rsid w:val="00E326B3"/>
    <w:rsid w:val="00E65EBB"/>
    <w:rsid w:val="00E702FC"/>
    <w:rsid w:val="00EA1677"/>
    <w:rsid w:val="00EE57C0"/>
    <w:rsid w:val="00F04E92"/>
    <w:rsid w:val="00F165FC"/>
    <w:rsid w:val="00F30A79"/>
    <w:rsid w:val="00F85479"/>
    <w:rsid w:val="00F85BA0"/>
    <w:rsid w:val="00FA5AD6"/>
    <w:rsid w:val="00FF0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36E279"/>
  <w15:docId w15:val="{1842FE65-7347-44E7-BC07-E9E043479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en-US" w:eastAsia="en-US" w:bidi="ar-SA"/>
      </w:rPr>
    </w:rPrDefault>
    <w:pPrDefault>
      <w:pPr>
        <w:ind w:left="-720" w:right="-44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ED4"/>
    <w:pPr>
      <w:ind w:left="0" w:right="0"/>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D7ED4"/>
    <w:pPr>
      <w:jc w:val="center"/>
    </w:pPr>
    <w:rPr>
      <w:b/>
      <w:color w:val="333399"/>
      <w:sz w:val="36"/>
    </w:rPr>
  </w:style>
  <w:style w:type="character" w:styleId="Hyperlink">
    <w:name w:val="Hyperlink"/>
    <w:rsid w:val="008D7ED4"/>
    <w:rPr>
      <w:color w:val="0000FF"/>
      <w:u w:val="single"/>
    </w:rPr>
  </w:style>
  <w:style w:type="paragraph" w:styleId="ListParagraph">
    <w:name w:val="List Paragraph"/>
    <w:basedOn w:val="Normal"/>
    <w:uiPriority w:val="34"/>
    <w:qFormat/>
    <w:rsid w:val="008D7ED4"/>
    <w:pPr>
      <w:ind w:left="720"/>
      <w:contextualSpacing/>
    </w:pPr>
  </w:style>
  <w:style w:type="paragraph" w:styleId="NormalWeb">
    <w:name w:val="Normal (Web)"/>
    <w:basedOn w:val="Normal"/>
    <w:rsid w:val="0092361C"/>
    <w:pPr>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link w:val="BalloonTextChar"/>
    <w:uiPriority w:val="99"/>
    <w:semiHidden/>
    <w:unhideWhenUsed/>
    <w:rsid w:val="0056577F"/>
    <w:rPr>
      <w:rFonts w:ascii="Tahoma" w:hAnsi="Tahoma" w:cs="Tahoma"/>
      <w:sz w:val="16"/>
      <w:szCs w:val="16"/>
    </w:rPr>
  </w:style>
  <w:style w:type="character" w:customStyle="1" w:styleId="BalloonTextChar">
    <w:name w:val="Balloon Text Char"/>
    <w:basedOn w:val="DefaultParagraphFont"/>
    <w:link w:val="BalloonText"/>
    <w:uiPriority w:val="99"/>
    <w:semiHidden/>
    <w:rsid w:val="0056577F"/>
    <w:rPr>
      <w:rFonts w:ascii="Tahoma" w:eastAsia="Times New Roman" w:hAnsi="Tahoma" w:cs="Tahoma"/>
      <w:sz w:val="16"/>
      <w:szCs w:val="16"/>
    </w:rPr>
  </w:style>
  <w:style w:type="paragraph" w:styleId="Index1">
    <w:name w:val="index 1"/>
    <w:basedOn w:val="Normal"/>
    <w:next w:val="Normal"/>
    <w:autoRedefine/>
    <w:uiPriority w:val="99"/>
    <w:semiHidden/>
    <w:unhideWhenUsed/>
    <w:rsid w:val="00613EB6"/>
    <w:pPr>
      <w:ind w:left="240" w:hanging="240"/>
    </w:pPr>
  </w:style>
  <w:style w:type="paragraph" w:styleId="IndexHeading">
    <w:name w:val="index heading"/>
    <w:basedOn w:val="Normal"/>
    <w:next w:val="Index1"/>
    <w:semiHidden/>
    <w:rsid w:val="00613EB6"/>
    <w:rPr>
      <w:rFonts w:ascii="Arial" w:hAnsi="Arial" w:cs="Arial"/>
      <w:b/>
      <w:bCs/>
    </w:rPr>
  </w:style>
  <w:style w:type="paragraph" w:styleId="Header">
    <w:name w:val="header"/>
    <w:basedOn w:val="Normal"/>
    <w:link w:val="HeaderChar"/>
    <w:uiPriority w:val="99"/>
    <w:unhideWhenUsed/>
    <w:rsid w:val="002573B8"/>
    <w:pPr>
      <w:tabs>
        <w:tab w:val="center" w:pos="4680"/>
        <w:tab w:val="right" w:pos="9360"/>
      </w:tabs>
    </w:pPr>
  </w:style>
  <w:style w:type="character" w:customStyle="1" w:styleId="HeaderChar">
    <w:name w:val="Header Char"/>
    <w:basedOn w:val="DefaultParagraphFont"/>
    <w:link w:val="Header"/>
    <w:uiPriority w:val="99"/>
    <w:rsid w:val="002573B8"/>
    <w:rPr>
      <w:rFonts w:ascii="Times New Roman" w:eastAsia="Times New Roman" w:hAnsi="Times New Roman" w:cs="Times New Roman"/>
      <w:szCs w:val="20"/>
    </w:rPr>
  </w:style>
  <w:style w:type="paragraph" w:styleId="Footer">
    <w:name w:val="footer"/>
    <w:basedOn w:val="Normal"/>
    <w:link w:val="FooterChar"/>
    <w:uiPriority w:val="99"/>
    <w:unhideWhenUsed/>
    <w:rsid w:val="002573B8"/>
    <w:pPr>
      <w:tabs>
        <w:tab w:val="center" w:pos="4680"/>
        <w:tab w:val="right" w:pos="9360"/>
      </w:tabs>
    </w:pPr>
  </w:style>
  <w:style w:type="character" w:customStyle="1" w:styleId="FooterChar">
    <w:name w:val="Footer Char"/>
    <w:basedOn w:val="DefaultParagraphFont"/>
    <w:link w:val="Footer"/>
    <w:uiPriority w:val="99"/>
    <w:rsid w:val="002573B8"/>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730CAA"/>
    <w:rPr>
      <w:sz w:val="16"/>
      <w:szCs w:val="16"/>
    </w:rPr>
  </w:style>
  <w:style w:type="paragraph" w:styleId="CommentText">
    <w:name w:val="annotation text"/>
    <w:basedOn w:val="Normal"/>
    <w:link w:val="CommentTextChar"/>
    <w:uiPriority w:val="99"/>
    <w:semiHidden/>
    <w:unhideWhenUsed/>
    <w:rsid w:val="00730CAA"/>
    <w:rPr>
      <w:sz w:val="20"/>
    </w:rPr>
  </w:style>
  <w:style w:type="character" w:customStyle="1" w:styleId="CommentTextChar">
    <w:name w:val="Comment Text Char"/>
    <w:basedOn w:val="DefaultParagraphFont"/>
    <w:link w:val="CommentText"/>
    <w:uiPriority w:val="99"/>
    <w:semiHidden/>
    <w:rsid w:val="00730CA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30CAA"/>
    <w:rPr>
      <w:b/>
      <w:bCs/>
    </w:rPr>
  </w:style>
  <w:style w:type="character" w:customStyle="1" w:styleId="CommentSubjectChar">
    <w:name w:val="Comment Subject Char"/>
    <w:basedOn w:val="CommentTextChar"/>
    <w:link w:val="CommentSubject"/>
    <w:uiPriority w:val="99"/>
    <w:semiHidden/>
    <w:rsid w:val="00730CAA"/>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18048A"/>
    <w:rPr>
      <w:color w:val="800080" w:themeColor="followedHyperlink"/>
      <w:u w:val="single"/>
    </w:rPr>
  </w:style>
  <w:style w:type="character" w:styleId="PageNumber">
    <w:name w:val="page number"/>
    <w:basedOn w:val="DefaultParagraphFont"/>
    <w:semiHidden/>
    <w:rsid w:val="00242D49"/>
  </w:style>
  <w:style w:type="character" w:styleId="PlaceholderText">
    <w:name w:val="Placeholder Text"/>
    <w:basedOn w:val="DefaultParagraphFont"/>
    <w:uiPriority w:val="99"/>
    <w:semiHidden/>
    <w:rsid w:val="00C214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r.state.va.us/archives/archiv_info.htm"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uatro.Hubbard@dhr.virgini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hr.virginia.gov/pdf_files/DHR_Architectural_Survey_Photograph_Policy_2016.pdf" TargetMode="External"/><Relationship Id="rId4" Type="http://schemas.openxmlformats.org/officeDocument/2006/relationships/settings" Target="settings.xml"/><Relationship Id="rId9" Type="http://schemas.openxmlformats.org/officeDocument/2006/relationships/hyperlink" Target="https://www.dhr.virginia.gov/about-dhr/regional-preservation-office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6DEEA-32F3-4BE0-A94B-297F0E766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1402</Words>
  <Characters>7994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qaf45223</dc:creator>
  <cp:lastModifiedBy>VITA Program</cp:lastModifiedBy>
  <cp:revision>3</cp:revision>
  <cp:lastPrinted>2021-12-01T16:23:00Z</cp:lastPrinted>
  <dcterms:created xsi:type="dcterms:W3CDTF">2022-09-21T19:15:00Z</dcterms:created>
  <dcterms:modified xsi:type="dcterms:W3CDTF">2022-09-21T19:16:00Z</dcterms:modified>
</cp:coreProperties>
</file>